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0B" w:rsidRDefault="000C446D" w:rsidP="00257A65">
      <w:pPr>
        <w:spacing w:line="240" w:lineRule="exact"/>
        <w:ind w:left="11328"/>
      </w:pPr>
      <w:r>
        <w:t xml:space="preserve">Утверждены </w:t>
      </w:r>
    </w:p>
    <w:p w:rsidR="000C446D" w:rsidRDefault="000C446D" w:rsidP="00257A65">
      <w:pPr>
        <w:spacing w:line="240" w:lineRule="exact"/>
        <w:ind w:left="11328"/>
      </w:pPr>
      <w:r>
        <w:t xml:space="preserve">постановлением администрации </w:t>
      </w:r>
    </w:p>
    <w:p w:rsidR="000C446D" w:rsidRDefault="000C446D" w:rsidP="00257A65">
      <w:pPr>
        <w:spacing w:line="240" w:lineRule="exact"/>
        <w:ind w:left="11328"/>
      </w:pPr>
      <w:r>
        <w:t xml:space="preserve">Ипатовского муниципального </w:t>
      </w:r>
    </w:p>
    <w:p w:rsidR="000C446D" w:rsidRDefault="000C446D" w:rsidP="00257A65">
      <w:pPr>
        <w:spacing w:line="240" w:lineRule="exact"/>
        <w:ind w:left="11328"/>
      </w:pPr>
      <w:r>
        <w:t>района Ставропольского края</w:t>
      </w:r>
    </w:p>
    <w:p w:rsidR="000C446D" w:rsidRDefault="000C446D" w:rsidP="00021D48">
      <w:pPr>
        <w:spacing w:line="240" w:lineRule="exact"/>
        <w:ind w:left="11328"/>
      </w:pPr>
      <w:r>
        <w:t>от</w:t>
      </w:r>
      <w:r w:rsidR="00093196">
        <w:t xml:space="preserve"> 07 декабря 2011 г. № 1171</w:t>
      </w:r>
    </w:p>
    <w:p w:rsidR="000C446D" w:rsidRDefault="000C446D" w:rsidP="000C446D">
      <w:pPr>
        <w:jc w:val="center"/>
      </w:pPr>
    </w:p>
    <w:p w:rsidR="000C446D" w:rsidRDefault="000C446D" w:rsidP="000C446D">
      <w:pPr>
        <w:jc w:val="center"/>
      </w:pPr>
      <w:r>
        <w:t>Изменения,</w:t>
      </w:r>
    </w:p>
    <w:p w:rsidR="000C446D" w:rsidRDefault="000C446D" w:rsidP="000C446D">
      <w:pPr>
        <w:jc w:val="center"/>
      </w:pPr>
      <w:r>
        <w:t>которые вносятся в Реестр муниципальных</w:t>
      </w:r>
      <w:r w:rsidR="00021D48">
        <w:t xml:space="preserve"> </w:t>
      </w:r>
      <w:r>
        <w:t>услуг (функций) Ипатовского муниципального района</w:t>
      </w:r>
      <w:r w:rsidR="00021D48">
        <w:t xml:space="preserve"> </w:t>
      </w:r>
      <w:r>
        <w:t>Ставропольского края</w:t>
      </w:r>
    </w:p>
    <w:p w:rsidR="00C94597" w:rsidRDefault="00C94597" w:rsidP="000C446D">
      <w:pPr>
        <w:jc w:val="center"/>
      </w:pPr>
    </w:p>
    <w:p w:rsidR="000C446D" w:rsidRDefault="000C446D" w:rsidP="000C446D">
      <w:pPr>
        <w:pStyle w:val="a3"/>
        <w:numPr>
          <w:ilvl w:val="0"/>
          <w:numId w:val="1"/>
        </w:numPr>
      </w:pPr>
      <w:r>
        <w:t xml:space="preserve">Раздел «1. Администрация Ипатовского муниципального района Ставропольского края» дополнить </w:t>
      </w:r>
      <w:r w:rsidR="00257A65">
        <w:t xml:space="preserve">строкой </w:t>
      </w:r>
      <w:r w:rsidR="00021D48">
        <w:t xml:space="preserve">1.10. </w:t>
      </w:r>
      <w:r>
        <w:t>сл</w:t>
      </w:r>
      <w:r>
        <w:t>е</w:t>
      </w:r>
      <w:r>
        <w:t>дующего содержания:</w:t>
      </w:r>
    </w:p>
    <w:p w:rsidR="00C94597" w:rsidRDefault="00C94597" w:rsidP="00C94597">
      <w:pPr>
        <w:pStyle w:val="a3"/>
      </w:pPr>
    </w:p>
    <w:tbl>
      <w:tblPr>
        <w:tblpPr w:leftFromText="180" w:rightFromText="180" w:vertAnchor="text" w:horzAnchor="margin" w:tblpY="45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268"/>
        <w:gridCol w:w="993"/>
        <w:gridCol w:w="850"/>
        <w:gridCol w:w="851"/>
        <w:gridCol w:w="1842"/>
        <w:gridCol w:w="1985"/>
        <w:gridCol w:w="1984"/>
        <w:gridCol w:w="2268"/>
        <w:gridCol w:w="1985"/>
      </w:tblGrid>
      <w:tr w:rsidR="00C94597" w:rsidRPr="00021D48" w:rsidTr="005944B6">
        <w:tc>
          <w:tcPr>
            <w:tcW w:w="675" w:type="dxa"/>
            <w:shd w:val="clear" w:color="auto" w:fill="FFFFFF"/>
          </w:tcPr>
          <w:p w:rsidR="000C446D" w:rsidRPr="00021D48" w:rsidRDefault="000C446D" w:rsidP="000C446D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1.10.</w:t>
            </w:r>
          </w:p>
        </w:tc>
        <w:tc>
          <w:tcPr>
            <w:tcW w:w="2268" w:type="dxa"/>
            <w:shd w:val="clear" w:color="auto" w:fill="FFFFFF"/>
          </w:tcPr>
          <w:p w:rsidR="000C446D" w:rsidRPr="00021D48" w:rsidRDefault="000C446D" w:rsidP="000C446D">
            <w:pPr>
              <w:rPr>
                <w:szCs w:val="28"/>
              </w:rPr>
            </w:pPr>
            <w:r w:rsidRPr="00021D48">
              <w:rPr>
                <w:szCs w:val="28"/>
              </w:rPr>
              <w:t>Выдача, пер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оформление, продление срока действия разр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шения на право организации розничного рынка на терр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тории Ипато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ского муниц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пального района Ставропольск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края</w:t>
            </w:r>
          </w:p>
        </w:tc>
        <w:tc>
          <w:tcPr>
            <w:tcW w:w="993" w:type="dxa"/>
            <w:shd w:val="clear" w:color="auto" w:fill="FFFFFF"/>
          </w:tcPr>
          <w:p w:rsidR="000C446D" w:rsidRPr="00021D48" w:rsidRDefault="00C94597" w:rsidP="000C446D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К</w:t>
            </w:r>
            <w:r w:rsidR="000C446D" w:rsidRPr="00021D48">
              <w:rPr>
                <w:szCs w:val="28"/>
              </w:rPr>
              <w:t>ол</w:t>
            </w:r>
            <w:r w:rsidR="000C446D" w:rsidRPr="00021D48">
              <w:rPr>
                <w:szCs w:val="28"/>
              </w:rPr>
              <w:t>и</w:t>
            </w:r>
            <w:r w:rsidR="000C446D" w:rsidRPr="00021D48">
              <w:rPr>
                <w:szCs w:val="28"/>
              </w:rPr>
              <w:t>чес</w:t>
            </w:r>
            <w:r w:rsidR="000C446D" w:rsidRPr="00021D48">
              <w:rPr>
                <w:szCs w:val="28"/>
              </w:rPr>
              <w:t>т</w:t>
            </w:r>
            <w:r w:rsidR="000C446D" w:rsidRPr="00021D48">
              <w:rPr>
                <w:szCs w:val="28"/>
              </w:rPr>
              <w:t>во ра</w:t>
            </w:r>
            <w:r w:rsidR="000C446D" w:rsidRPr="00021D48">
              <w:rPr>
                <w:szCs w:val="28"/>
              </w:rPr>
              <w:t>з</w:t>
            </w:r>
            <w:r w:rsidR="000C446D" w:rsidRPr="00021D48">
              <w:rPr>
                <w:szCs w:val="28"/>
              </w:rPr>
              <w:t>реш</w:t>
            </w:r>
            <w:r w:rsidR="000C446D" w:rsidRPr="00021D48">
              <w:rPr>
                <w:szCs w:val="28"/>
              </w:rPr>
              <w:t>е</w:t>
            </w:r>
            <w:r w:rsidR="000C446D" w:rsidRPr="00021D48">
              <w:rPr>
                <w:szCs w:val="28"/>
              </w:rPr>
              <w:t>ний</w:t>
            </w:r>
          </w:p>
        </w:tc>
        <w:tc>
          <w:tcPr>
            <w:tcW w:w="850" w:type="dxa"/>
            <w:shd w:val="clear" w:color="auto" w:fill="FFFFFF"/>
          </w:tcPr>
          <w:p w:rsidR="000C446D" w:rsidRPr="00021D48" w:rsidRDefault="00C94597" w:rsidP="000C446D">
            <w:pPr>
              <w:ind w:right="-108"/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Б</w:t>
            </w:r>
            <w:r w:rsidR="000C446D" w:rsidRPr="00021D48">
              <w:rPr>
                <w:szCs w:val="28"/>
              </w:rPr>
              <w:t>ю</w:t>
            </w:r>
            <w:r w:rsidR="000C446D" w:rsidRPr="00021D48">
              <w:rPr>
                <w:szCs w:val="28"/>
              </w:rPr>
              <w:t>д</w:t>
            </w:r>
            <w:r w:rsidR="000C446D" w:rsidRPr="00021D48">
              <w:rPr>
                <w:szCs w:val="28"/>
              </w:rPr>
              <w:t>жет Ип</w:t>
            </w:r>
            <w:r w:rsidR="000C446D" w:rsidRPr="00021D48">
              <w:rPr>
                <w:szCs w:val="28"/>
              </w:rPr>
              <w:t>а</w:t>
            </w:r>
            <w:r w:rsidR="000C446D" w:rsidRPr="00021D48">
              <w:rPr>
                <w:szCs w:val="28"/>
              </w:rPr>
              <w:t>то</w:t>
            </w:r>
            <w:r w:rsidR="000C446D" w:rsidRPr="00021D48">
              <w:rPr>
                <w:szCs w:val="28"/>
              </w:rPr>
              <w:t>в</w:t>
            </w:r>
            <w:r w:rsidR="000C446D" w:rsidRPr="00021D48">
              <w:rPr>
                <w:szCs w:val="28"/>
              </w:rPr>
              <w:t>ского м</w:t>
            </w:r>
            <w:r w:rsidR="000C446D" w:rsidRPr="00021D48">
              <w:rPr>
                <w:szCs w:val="28"/>
              </w:rPr>
              <w:t>у</w:t>
            </w:r>
            <w:r w:rsidR="000C446D" w:rsidRPr="00021D48">
              <w:rPr>
                <w:szCs w:val="28"/>
              </w:rPr>
              <w:t>н</w:t>
            </w:r>
            <w:r w:rsidR="000C446D" w:rsidRPr="00021D48">
              <w:rPr>
                <w:szCs w:val="28"/>
              </w:rPr>
              <w:t>и</w:t>
            </w:r>
            <w:r w:rsidR="000C446D" w:rsidRPr="00021D48">
              <w:rPr>
                <w:szCs w:val="28"/>
              </w:rPr>
              <w:t>ц</w:t>
            </w:r>
            <w:r w:rsidR="000C446D" w:rsidRPr="00021D48">
              <w:rPr>
                <w:szCs w:val="28"/>
              </w:rPr>
              <w:t>и</w:t>
            </w:r>
            <w:r w:rsidR="000C446D" w:rsidRPr="00021D48">
              <w:rPr>
                <w:szCs w:val="28"/>
              </w:rPr>
              <w:t>пал</w:t>
            </w:r>
            <w:r w:rsidR="000C446D" w:rsidRPr="00021D48">
              <w:rPr>
                <w:szCs w:val="28"/>
              </w:rPr>
              <w:t>ь</w:t>
            </w:r>
            <w:r w:rsidR="000C446D" w:rsidRPr="00021D48">
              <w:rPr>
                <w:szCs w:val="28"/>
              </w:rPr>
              <w:t>ного ра</w:t>
            </w:r>
            <w:r w:rsidR="000C446D" w:rsidRPr="00021D48">
              <w:rPr>
                <w:szCs w:val="28"/>
              </w:rPr>
              <w:t>й</w:t>
            </w:r>
            <w:r w:rsidR="000C446D" w:rsidRPr="00021D48">
              <w:rPr>
                <w:szCs w:val="28"/>
              </w:rPr>
              <w:t>она Ста</w:t>
            </w:r>
            <w:r w:rsidR="000C446D" w:rsidRPr="00021D48">
              <w:rPr>
                <w:szCs w:val="28"/>
              </w:rPr>
              <w:t>в</w:t>
            </w:r>
            <w:r w:rsidR="000C446D" w:rsidRPr="00021D48">
              <w:rPr>
                <w:szCs w:val="28"/>
              </w:rPr>
              <w:t>р</w:t>
            </w:r>
            <w:r w:rsidR="000C446D" w:rsidRPr="00021D48">
              <w:rPr>
                <w:szCs w:val="28"/>
              </w:rPr>
              <w:t>о</w:t>
            </w:r>
            <w:r w:rsidR="000C446D" w:rsidRPr="00021D48">
              <w:rPr>
                <w:szCs w:val="28"/>
              </w:rPr>
              <w:t>пол</w:t>
            </w:r>
            <w:r w:rsidR="000C446D" w:rsidRPr="00021D48">
              <w:rPr>
                <w:szCs w:val="28"/>
              </w:rPr>
              <w:t>ь</w:t>
            </w:r>
            <w:r w:rsidR="000C446D" w:rsidRPr="00021D48">
              <w:rPr>
                <w:szCs w:val="28"/>
              </w:rPr>
              <w:t>ского края</w:t>
            </w:r>
          </w:p>
        </w:tc>
        <w:tc>
          <w:tcPr>
            <w:tcW w:w="851" w:type="dxa"/>
          </w:tcPr>
          <w:p w:rsidR="000C446D" w:rsidRPr="00021D48" w:rsidRDefault="000C446D" w:rsidP="000C446D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бе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платно</w:t>
            </w:r>
          </w:p>
        </w:tc>
        <w:tc>
          <w:tcPr>
            <w:tcW w:w="1842" w:type="dxa"/>
          </w:tcPr>
          <w:p w:rsidR="000C446D" w:rsidRPr="00021D48" w:rsidRDefault="000C446D" w:rsidP="000C446D">
            <w:pPr>
              <w:rPr>
                <w:szCs w:val="28"/>
              </w:rPr>
            </w:pPr>
            <w:r w:rsidRPr="00021D48">
              <w:rPr>
                <w:szCs w:val="28"/>
              </w:rPr>
              <w:t>Выдача, п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реоформл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ние, продл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ние срока действия разрешения на право о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ганизации розничного рынка на территории Ипатовского муниципал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района Ставропол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ского края</w:t>
            </w:r>
          </w:p>
        </w:tc>
        <w:tc>
          <w:tcPr>
            <w:tcW w:w="1985" w:type="dxa"/>
          </w:tcPr>
          <w:p w:rsidR="000C446D" w:rsidRPr="00021D48" w:rsidRDefault="000C446D" w:rsidP="000C446D">
            <w:pPr>
              <w:ind w:right="-112"/>
              <w:rPr>
                <w:bCs/>
                <w:szCs w:val="28"/>
              </w:rPr>
            </w:pPr>
            <w:r w:rsidRPr="00021D48">
              <w:rPr>
                <w:bCs/>
                <w:szCs w:val="28"/>
              </w:rPr>
              <w:t>Отдел экон</w:t>
            </w:r>
            <w:r w:rsidRPr="00021D48">
              <w:rPr>
                <w:bCs/>
                <w:szCs w:val="28"/>
              </w:rPr>
              <w:t>о</w:t>
            </w:r>
            <w:r w:rsidRPr="00021D48">
              <w:rPr>
                <w:bCs/>
                <w:szCs w:val="28"/>
              </w:rPr>
              <w:t>мического ра</w:t>
            </w:r>
            <w:r w:rsidRPr="00021D48">
              <w:rPr>
                <w:bCs/>
                <w:szCs w:val="28"/>
              </w:rPr>
              <w:t>з</w:t>
            </w:r>
            <w:r w:rsidRPr="00021D48">
              <w:rPr>
                <w:bCs/>
                <w:szCs w:val="28"/>
              </w:rPr>
              <w:t>вития админ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страции Ип</w:t>
            </w:r>
            <w:r w:rsidRPr="00021D48">
              <w:rPr>
                <w:bCs/>
                <w:szCs w:val="28"/>
              </w:rPr>
              <w:t>а</w:t>
            </w:r>
            <w:r w:rsidRPr="00021D48">
              <w:rPr>
                <w:bCs/>
                <w:szCs w:val="28"/>
              </w:rPr>
              <w:t>товского м</w:t>
            </w:r>
            <w:r w:rsidRPr="00021D48">
              <w:rPr>
                <w:bCs/>
                <w:szCs w:val="28"/>
              </w:rPr>
              <w:t>у</w:t>
            </w:r>
            <w:r w:rsidRPr="00021D48">
              <w:rPr>
                <w:bCs/>
                <w:szCs w:val="28"/>
              </w:rPr>
              <w:t>ниципального района Ста</w:t>
            </w:r>
            <w:r w:rsidRPr="00021D48">
              <w:rPr>
                <w:bCs/>
                <w:szCs w:val="28"/>
              </w:rPr>
              <w:t>в</w:t>
            </w:r>
            <w:r w:rsidRPr="00021D48">
              <w:rPr>
                <w:bCs/>
                <w:szCs w:val="28"/>
              </w:rPr>
              <w:t>ропольского края</w:t>
            </w:r>
          </w:p>
        </w:tc>
        <w:tc>
          <w:tcPr>
            <w:tcW w:w="1984" w:type="dxa"/>
          </w:tcPr>
          <w:p w:rsidR="000C446D" w:rsidRPr="00021D48" w:rsidRDefault="000C446D" w:rsidP="000C446D">
            <w:pPr>
              <w:rPr>
                <w:szCs w:val="28"/>
              </w:rPr>
            </w:pPr>
            <w:r w:rsidRPr="00021D48">
              <w:rPr>
                <w:szCs w:val="28"/>
              </w:rPr>
              <w:t>Юридические лица, зарег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стрированные в установле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ном законод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тельством Российской Федерации порядке. От имени заяв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теля могут выступать их представит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ли, дейс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вующие на основании д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веренности, оформленной в соответс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вии с закон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lastRenderedPageBreak/>
              <w:t>дательством Российской Федерации</w:t>
            </w:r>
          </w:p>
        </w:tc>
        <w:tc>
          <w:tcPr>
            <w:tcW w:w="2268" w:type="dxa"/>
          </w:tcPr>
          <w:p w:rsidR="00D625BB" w:rsidRPr="00021D48" w:rsidRDefault="00D625BB" w:rsidP="00D625B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Федеральный закон от 06.10.2003 г. № 131-ФЗ  «Об  общих принц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пах организации  органов местн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самоуправл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ния», Федерал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ный закон от 27.07.2010 г. «Об организ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ции предоста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ления госуда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ственных и 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ниципальных услуг»,  Фед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ральный закон от 30.12.2006 N 271-ФЗ «О ро</w:t>
            </w:r>
            <w:r w:rsidRPr="00021D48">
              <w:rPr>
                <w:szCs w:val="28"/>
              </w:rPr>
              <w:t>з</w:t>
            </w:r>
            <w:r w:rsidRPr="00021D48">
              <w:rPr>
                <w:szCs w:val="28"/>
              </w:rPr>
              <w:lastRenderedPageBreak/>
              <w:t>ничных рынках и о внесении и</w:t>
            </w:r>
            <w:r w:rsidRPr="00021D48">
              <w:rPr>
                <w:szCs w:val="28"/>
              </w:rPr>
              <w:t>з</w:t>
            </w:r>
            <w:r w:rsidRPr="00021D48">
              <w:rPr>
                <w:szCs w:val="28"/>
              </w:rPr>
              <w:t>менений в Тр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довой кодекс Российской Ф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дерации»,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становление Правительства  Российской Ф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дерации от 10.03.2007 №148 «Об утвержд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нии Правил  в</w:t>
            </w:r>
            <w:r w:rsidRPr="00021D48">
              <w:rPr>
                <w:szCs w:val="28"/>
              </w:rPr>
              <w:t>ы</w:t>
            </w:r>
            <w:r w:rsidRPr="00021D48">
              <w:rPr>
                <w:szCs w:val="28"/>
              </w:rPr>
              <w:t>дачи разреш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ний на право о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ганизации ро</w:t>
            </w:r>
            <w:r w:rsidRPr="00021D48">
              <w:rPr>
                <w:szCs w:val="28"/>
              </w:rPr>
              <w:t>з</w:t>
            </w:r>
            <w:r w:rsidRPr="00021D48">
              <w:rPr>
                <w:szCs w:val="28"/>
              </w:rPr>
              <w:t>ничного рынка»</w:t>
            </w:r>
          </w:p>
          <w:p w:rsidR="000C446D" w:rsidRPr="00021D48" w:rsidRDefault="000C446D" w:rsidP="00D625BB">
            <w:pPr>
              <w:rPr>
                <w:szCs w:val="28"/>
              </w:rPr>
            </w:pPr>
          </w:p>
        </w:tc>
        <w:tc>
          <w:tcPr>
            <w:tcW w:w="1985" w:type="dxa"/>
          </w:tcPr>
          <w:p w:rsidR="00C94597" w:rsidRPr="00021D48" w:rsidRDefault="00C94597" w:rsidP="00C94597">
            <w:pPr>
              <w:autoSpaceDE w:val="0"/>
              <w:autoSpaceDN w:val="0"/>
              <w:adjustRightInd w:val="0"/>
              <w:outlineLvl w:val="1"/>
              <w:rPr>
                <w:rFonts w:cs="Times New Roman"/>
                <w:szCs w:val="28"/>
              </w:rPr>
            </w:pPr>
            <w:r w:rsidRPr="00021D48">
              <w:rPr>
                <w:rFonts w:cs="Times New Roman"/>
                <w:szCs w:val="28"/>
              </w:rPr>
              <w:lastRenderedPageBreak/>
              <w:t>Создание у</w:t>
            </w:r>
            <w:r w:rsidRPr="00021D48">
              <w:rPr>
                <w:rFonts w:cs="Times New Roman"/>
                <w:szCs w:val="28"/>
              </w:rPr>
              <w:t>с</w:t>
            </w:r>
            <w:r w:rsidRPr="00021D48">
              <w:rPr>
                <w:rFonts w:cs="Times New Roman"/>
                <w:szCs w:val="28"/>
              </w:rPr>
              <w:t>ловий для обеспечения поселений, входящих в состав мун</w:t>
            </w:r>
            <w:r w:rsidRPr="00021D48">
              <w:rPr>
                <w:rFonts w:cs="Times New Roman"/>
                <w:szCs w:val="28"/>
              </w:rPr>
              <w:t>и</w:t>
            </w:r>
            <w:r w:rsidRPr="00021D48">
              <w:rPr>
                <w:rFonts w:cs="Times New Roman"/>
                <w:szCs w:val="28"/>
              </w:rPr>
              <w:t>ципального района, усл</w:t>
            </w:r>
            <w:r w:rsidRPr="00021D48">
              <w:rPr>
                <w:rFonts w:cs="Times New Roman"/>
                <w:szCs w:val="28"/>
              </w:rPr>
              <w:t>у</w:t>
            </w:r>
            <w:r w:rsidRPr="00021D48">
              <w:rPr>
                <w:rFonts w:cs="Times New Roman"/>
                <w:szCs w:val="28"/>
              </w:rPr>
              <w:t>гами связи, общественн</w:t>
            </w:r>
            <w:r w:rsidRPr="00021D48">
              <w:rPr>
                <w:rFonts w:cs="Times New Roman"/>
                <w:szCs w:val="28"/>
              </w:rPr>
              <w:t>о</w:t>
            </w:r>
            <w:r w:rsidRPr="00021D48">
              <w:rPr>
                <w:rFonts w:cs="Times New Roman"/>
                <w:szCs w:val="28"/>
              </w:rPr>
              <w:t>го питания, торговли и бытового о</w:t>
            </w:r>
            <w:r w:rsidRPr="00021D48">
              <w:rPr>
                <w:rFonts w:cs="Times New Roman"/>
                <w:szCs w:val="28"/>
              </w:rPr>
              <w:t>б</w:t>
            </w:r>
            <w:r w:rsidRPr="00021D48">
              <w:rPr>
                <w:rFonts w:cs="Times New Roman"/>
                <w:szCs w:val="28"/>
              </w:rPr>
              <w:t>служивания</w:t>
            </w:r>
          </w:p>
          <w:p w:rsidR="000C446D" w:rsidRPr="00021D48" w:rsidRDefault="000C446D" w:rsidP="000C446D">
            <w:pPr>
              <w:jc w:val="center"/>
              <w:rPr>
                <w:szCs w:val="28"/>
              </w:rPr>
            </w:pPr>
          </w:p>
        </w:tc>
      </w:tr>
    </w:tbl>
    <w:p w:rsidR="000C446D" w:rsidRPr="00021D48" w:rsidRDefault="000C446D" w:rsidP="000C446D">
      <w:pPr>
        <w:rPr>
          <w:szCs w:val="28"/>
        </w:rPr>
      </w:pPr>
    </w:p>
    <w:p w:rsidR="000C446D" w:rsidRPr="00021D48" w:rsidRDefault="00C94597" w:rsidP="00C94597">
      <w:pPr>
        <w:pStyle w:val="a3"/>
        <w:numPr>
          <w:ilvl w:val="0"/>
          <w:numId w:val="1"/>
        </w:numPr>
        <w:rPr>
          <w:szCs w:val="28"/>
        </w:rPr>
      </w:pPr>
      <w:r w:rsidRPr="00021D48">
        <w:rPr>
          <w:szCs w:val="28"/>
        </w:rPr>
        <w:t xml:space="preserve">Раздел «2. Муниципальное учреждение здравоохранения «Ипатовская центральная районная больница» дополнить </w:t>
      </w:r>
      <w:r w:rsidR="00257A65" w:rsidRPr="00021D48">
        <w:rPr>
          <w:szCs w:val="28"/>
        </w:rPr>
        <w:t>стр</w:t>
      </w:r>
      <w:r w:rsidR="00257A65" w:rsidRPr="00021D48">
        <w:rPr>
          <w:szCs w:val="28"/>
        </w:rPr>
        <w:t>о</w:t>
      </w:r>
      <w:r w:rsidR="00257A65" w:rsidRPr="00021D48">
        <w:rPr>
          <w:szCs w:val="28"/>
        </w:rPr>
        <w:t>ками</w:t>
      </w:r>
      <w:r w:rsidRPr="00021D48">
        <w:rPr>
          <w:szCs w:val="28"/>
        </w:rPr>
        <w:t xml:space="preserve"> </w:t>
      </w:r>
      <w:r w:rsidR="00021D48" w:rsidRPr="00021D48">
        <w:rPr>
          <w:szCs w:val="28"/>
        </w:rPr>
        <w:t xml:space="preserve">2.7., 2.8. </w:t>
      </w:r>
      <w:r w:rsidRPr="00021D48">
        <w:rPr>
          <w:szCs w:val="28"/>
        </w:rPr>
        <w:t>следующего содержания:</w:t>
      </w:r>
    </w:p>
    <w:p w:rsidR="00C94597" w:rsidRPr="00021D48" w:rsidRDefault="00C94597" w:rsidP="00C94597">
      <w:pPr>
        <w:rPr>
          <w:szCs w:val="28"/>
        </w:rPr>
      </w:pPr>
    </w:p>
    <w:tbl>
      <w:tblPr>
        <w:tblW w:w="15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0"/>
        <w:gridCol w:w="847"/>
        <w:gridCol w:w="1104"/>
        <w:gridCol w:w="980"/>
        <w:gridCol w:w="2520"/>
        <w:gridCol w:w="1400"/>
        <w:gridCol w:w="1120"/>
        <w:gridCol w:w="4200"/>
        <w:gridCol w:w="1677"/>
      </w:tblGrid>
      <w:tr w:rsidR="00257A65" w:rsidRPr="00021D48" w:rsidTr="005944B6">
        <w:tc>
          <w:tcPr>
            <w:tcW w:w="534" w:type="dxa"/>
            <w:shd w:val="clear" w:color="auto" w:fill="FFFFFF"/>
          </w:tcPr>
          <w:p w:rsidR="00257A65" w:rsidRPr="00021D48" w:rsidRDefault="00257A65" w:rsidP="005944B6">
            <w:pPr>
              <w:rPr>
                <w:szCs w:val="28"/>
              </w:rPr>
            </w:pPr>
            <w:r w:rsidRPr="00021D48">
              <w:rPr>
                <w:szCs w:val="28"/>
              </w:rPr>
              <w:t>2.7.</w:t>
            </w:r>
          </w:p>
        </w:tc>
        <w:tc>
          <w:tcPr>
            <w:tcW w:w="1410" w:type="dxa"/>
            <w:shd w:val="clear" w:color="auto" w:fill="FFFFFF"/>
          </w:tcPr>
          <w:p w:rsidR="00257A65" w:rsidRPr="00021D48" w:rsidRDefault="00257A65" w:rsidP="005944B6">
            <w:pPr>
              <w:rPr>
                <w:bCs/>
                <w:szCs w:val="28"/>
              </w:rPr>
            </w:pPr>
            <w:r w:rsidRPr="00021D48">
              <w:rPr>
                <w:szCs w:val="28"/>
              </w:rPr>
              <w:t>Заполн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ние и н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правл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ние в а</w:t>
            </w:r>
            <w:r w:rsidRPr="00021D48">
              <w:rPr>
                <w:szCs w:val="28"/>
              </w:rPr>
              <w:t>п</w:t>
            </w:r>
            <w:r w:rsidRPr="00021D48">
              <w:rPr>
                <w:szCs w:val="28"/>
              </w:rPr>
              <w:t>теки эле</w:t>
            </w:r>
            <w:r w:rsidRPr="00021D48">
              <w:rPr>
                <w:szCs w:val="28"/>
              </w:rPr>
              <w:t>к</w:t>
            </w:r>
            <w:r w:rsidRPr="00021D48">
              <w:rPr>
                <w:szCs w:val="28"/>
              </w:rPr>
              <w:t>тронных рецептов</w:t>
            </w:r>
          </w:p>
        </w:tc>
        <w:tc>
          <w:tcPr>
            <w:tcW w:w="847" w:type="dxa"/>
            <w:shd w:val="clear" w:color="auto" w:fill="FFFFFF"/>
          </w:tcPr>
          <w:p w:rsidR="00257A65" w:rsidRPr="00021D48" w:rsidRDefault="00257A65" w:rsidP="005944B6">
            <w:pPr>
              <w:rPr>
                <w:szCs w:val="28"/>
              </w:rPr>
            </w:pPr>
            <w:r w:rsidRPr="00021D48">
              <w:rPr>
                <w:szCs w:val="28"/>
              </w:rPr>
              <w:t>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ч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ство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щ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ний</w:t>
            </w:r>
          </w:p>
        </w:tc>
        <w:tc>
          <w:tcPr>
            <w:tcW w:w="1104" w:type="dxa"/>
            <w:shd w:val="clear" w:color="auto" w:fill="FFFFFF"/>
          </w:tcPr>
          <w:p w:rsidR="00257A65" w:rsidRPr="00021D48" w:rsidRDefault="00257A65" w:rsidP="005944B6">
            <w:pPr>
              <w:ind w:right="-108"/>
              <w:rPr>
                <w:szCs w:val="28"/>
              </w:rPr>
            </w:pPr>
            <w:r w:rsidRPr="00021D48">
              <w:rPr>
                <w:szCs w:val="28"/>
              </w:rPr>
              <w:t>Средс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ва фо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да об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зател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мед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цинск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стр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lastRenderedPageBreak/>
              <w:t>хов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ния, средс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ва бюдж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та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товск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ниц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пальн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ра</w:t>
            </w:r>
            <w:r w:rsidRPr="00021D48">
              <w:rPr>
                <w:szCs w:val="28"/>
              </w:rPr>
              <w:t>й</w:t>
            </w:r>
            <w:r w:rsidRPr="00021D48">
              <w:rPr>
                <w:szCs w:val="28"/>
              </w:rPr>
              <w:t xml:space="preserve">она </w:t>
            </w:r>
          </w:p>
        </w:tc>
        <w:tc>
          <w:tcPr>
            <w:tcW w:w="980" w:type="dxa"/>
          </w:tcPr>
          <w:p w:rsidR="00257A65" w:rsidRPr="00021D48" w:rsidRDefault="00257A65" w:rsidP="005944B6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бе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пла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но</w:t>
            </w:r>
          </w:p>
        </w:tc>
        <w:tc>
          <w:tcPr>
            <w:tcW w:w="2520" w:type="dxa"/>
          </w:tcPr>
          <w:p w:rsidR="00257A65" w:rsidRPr="00021D48" w:rsidRDefault="00257A65" w:rsidP="005944B6">
            <w:pPr>
              <w:pStyle w:val="a4"/>
              <w:rPr>
                <w:sz w:val="28"/>
              </w:rPr>
            </w:pPr>
            <w:r w:rsidRPr="00021D48">
              <w:rPr>
                <w:sz w:val="28"/>
              </w:rPr>
              <w:t>- прием врачом-специалистом у</w:t>
            </w:r>
            <w:r w:rsidRPr="00021D48">
              <w:rPr>
                <w:sz w:val="28"/>
              </w:rPr>
              <w:t>ч</w:t>
            </w:r>
            <w:r w:rsidRPr="00021D48">
              <w:rPr>
                <w:sz w:val="28"/>
              </w:rPr>
              <w:t>реждения здрав</w:t>
            </w:r>
            <w:r w:rsidRPr="00021D48">
              <w:rPr>
                <w:sz w:val="28"/>
              </w:rPr>
              <w:t>о</w:t>
            </w:r>
            <w:r w:rsidRPr="00021D48">
              <w:rPr>
                <w:sz w:val="28"/>
              </w:rPr>
              <w:t>охранения док</w:t>
            </w:r>
            <w:r w:rsidRPr="00021D48">
              <w:rPr>
                <w:sz w:val="28"/>
              </w:rPr>
              <w:t>у</w:t>
            </w:r>
            <w:r w:rsidRPr="00021D48">
              <w:rPr>
                <w:sz w:val="28"/>
              </w:rPr>
              <w:t>ментов и принятие решения о необх</w:t>
            </w:r>
            <w:r w:rsidRPr="00021D48">
              <w:rPr>
                <w:sz w:val="28"/>
              </w:rPr>
              <w:t>о</w:t>
            </w:r>
            <w:r w:rsidRPr="00021D48">
              <w:rPr>
                <w:sz w:val="28"/>
              </w:rPr>
              <w:t>димости выдачи рецепта заявителю;</w:t>
            </w:r>
          </w:p>
          <w:p w:rsidR="00257A65" w:rsidRPr="00021D48" w:rsidRDefault="00257A65" w:rsidP="005944B6">
            <w:pPr>
              <w:tabs>
                <w:tab w:val="left" w:pos="1078"/>
              </w:tabs>
              <w:ind w:left="-42" w:right="-17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- заполнение 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цепта врачом-специалистом у</w:t>
            </w:r>
            <w:r w:rsidRPr="00021D48">
              <w:rPr>
                <w:szCs w:val="28"/>
              </w:rPr>
              <w:t>ч</w:t>
            </w:r>
            <w:r w:rsidRPr="00021D48">
              <w:rPr>
                <w:szCs w:val="28"/>
              </w:rPr>
              <w:t>реждения здрав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 xml:space="preserve">охранения; </w:t>
            </w:r>
          </w:p>
          <w:p w:rsidR="00257A65" w:rsidRPr="00021D48" w:rsidRDefault="00257A65" w:rsidP="005944B6">
            <w:pPr>
              <w:tabs>
                <w:tab w:val="left" w:pos="1078"/>
              </w:tabs>
              <w:ind w:left="-42" w:right="-17"/>
              <w:rPr>
                <w:szCs w:val="28"/>
              </w:rPr>
            </w:pPr>
            <w:r w:rsidRPr="00021D48">
              <w:rPr>
                <w:szCs w:val="28"/>
              </w:rPr>
              <w:t>- выдача рецепту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ного бланка на р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ки заявителю и н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правление в аптеки заполненных эле</w:t>
            </w:r>
            <w:r w:rsidRPr="00021D48">
              <w:rPr>
                <w:szCs w:val="28"/>
              </w:rPr>
              <w:t>к</w:t>
            </w:r>
            <w:r w:rsidRPr="00021D48">
              <w:rPr>
                <w:szCs w:val="28"/>
              </w:rPr>
              <w:t>тронных рецептов для получения 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карственных средств, изделий медицинского н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значения заявит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лем.</w:t>
            </w:r>
          </w:p>
          <w:p w:rsidR="00257A65" w:rsidRPr="00021D48" w:rsidRDefault="00257A65" w:rsidP="005944B6">
            <w:pPr>
              <w:rPr>
                <w:szCs w:val="28"/>
              </w:rPr>
            </w:pPr>
          </w:p>
        </w:tc>
        <w:tc>
          <w:tcPr>
            <w:tcW w:w="1400" w:type="dxa"/>
          </w:tcPr>
          <w:p w:rsidR="00257A65" w:rsidRPr="00021D48" w:rsidRDefault="00257A65" w:rsidP="005944B6">
            <w:pPr>
              <w:ind w:right="-112"/>
              <w:rPr>
                <w:bCs/>
                <w:szCs w:val="28"/>
              </w:rPr>
            </w:pPr>
            <w:r w:rsidRPr="00021D48">
              <w:rPr>
                <w:bCs/>
                <w:szCs w:val="28"/>
              </w:rPr>
              <w:lastRenderedPageBreak/>
              <w:t>Муниц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пальное учрежд</w:t>
            </w:r>
            <w:r w:rsidRPr="00021D48">
              <w:rPr>
                <w:bCs/>
                <w:szCs w:val="28"/>
              </w:rPr>
              <w:t>е</w:t>
            </w:r>
            <w:r w:rsidRPr="00021D48">
              <w:rPr>
                <w:bCs/>
                <w:szCs w:val="28"/>
              </w:rPr>
              <w:t>ние здр</w:t>
            </w:r>
            <w:r w:rsidRPr="00021D48">
              <w:rPr>
                <w:bCs/>
                <w:szCs w:val="28"/>
              </w:rPr>
              <w:t>а</w:t>
            </w:r>
            <w:r w:rsidRPr="00021D48">
              <w:rPr>
                <w:bCs/>
                <w:szCs w:val="28"/>
              </w:rPr>
              <w:t>воохран</w:t>
            </w:r>
            <w:r w:rsidRPr="00021D48">
              <w:rPr>
                <w:bCs/>
                <w:szCs w:val="28"/>
              </w:rPr>
              <w:t>е</w:t>
            </w:r>
            <w:r w:rsidRPr="00021D48">
              <w:rPr>
                <w:bCs/>
                <w:szCs w:val="28"/>
              </w:rPr>
              <w:t>ния «Ип</w:t>
            </w:r>
            <w:r w:rsidRPr="00021D48">
              <w:rPr>
                <w:bCs/>
                <w:szCs w:val="28"/>
              </w:rPr>
              <w:t>а</w:t>
            </w:r>
            <w:r w:rsidRPr="00021D48">
              <w:rPr>
                <w:bCs/>
                <w:szCs w:val="28"/>
              </w:rPr>
              <w:t>товская централ</w:t>
            </w:r>
            <w:r w:rsidRPr="00021D48">
              <w:rPr>
                <w:bCs/>
                <w:szCs w:val="28"/>
              </w:rPr>
              <w:t>ь</w:t>
            </w:r>
            <w:r w:rsidRPr="00021D48">
              <w:rPr>
                <w:bCs/>
                <w:szCs w:val="28"/>
              </w:rPr>
              <w:lastRenderedPageBreak/>
              <w:t>ная ра</w:t>
            </w:r>
            <w:r w:rsidRPr="00021D48">
              <w:rPr>
                <w:bCs/>
                <w:szCs w:val="28"/>
              </w:rPr>
              <w:t>й</w:t>
            </w:r>
            <w:r w:rsidRPr="00021D48">
              <w:rPr>
                <w:bCs/>
                <w:szCs w:val="28"/>
              </w:rPr>
              <w:t>онная больница»</w:t>
            </w:r>
          </w:p>
        </w:tc>
        <w:tc>
          <w:tcPr>
            <w:tcW w:w="1120" w:type="dxa"/>
          </w:tcPr>
          <w:p w:rsidR="00257A65" w:rsidRPr="00021D48" w:rsidRDefault="00257A65" w:rsidP="005944B6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гра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дане РФ, пр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ва</w:t>
            </w:r>
            <w:r w:rsidRPr="00021D48">
              <w:rPr>
                <w:szCs w:val="28"/>
              </w:rPr>
              <w:t>ю</w:t>
            </w:r>
            <w:r w:rsidRPr="00021D48">
              <w:rPr>
                <w:szCs w:val="28"/>
              </w:rPr>
              <w:t xml:space="preserve">щие или </w:t>
            </w:r>
            <w:r w:rsidRPr="00021D48">
              <w:rPr>
                <w:szCs w:val="28"/>
              </w:rPr>
              <w:lastRenderedPageBreak/>
              <w:t>име</w:t>
            </w:r>
            <w:r w:rsidRPr="00021D48">
              <w:rPr>
                <w:szCs w:val="28"/>
              </w:rPr>
              <w:t>ю</w:t>
            </w:r>
            <w:r w:rsidRPr="00021D48">
              <w:rPr>
                <w:szCs w:val="28"/>
              </w:rPr>
              <w:t>щие вр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ме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ную рег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стр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цию на терр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тории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ского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района</w:t>
            </w:r>
          </w:p>
        </w:tc>
        <w:tc>
          <w:tcPr>
            <w:tcW w:w="4200" w:type="dxa"/>
          </w:tcPr>
          <w:p w:rsidR="00257A65" w:rsidRPr="00021D48" w:rsidRDefault="00257A65" w:rsidP="005944B6">
            <w:pPr>
              <w:ind w:right="-81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Конституция Российской Фед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 xml:space="preserve">рации, </w:t>
            </w:r>
            <w:r w:rsidRPr="00021D48">
              <w:rPr>
                <w:rFonts w:cs="Times New Roman"/>
                <w:szCs w:val="28"/>
              </w:rPr>
              <w:t>Федеральный закон от 17 июля 1999 г. № 178-ФЗ «О гос</w:t>
            </w:r>
            <w:r w:rsidRPr="00021D48">
              <w:rPr>
                <w:rFonts w:cs="Times New Roman"/>
                <w:szCs w:val="28"/>
              </w:rPr>
              <w:t>у</w:t>
            </w:r>
            <w:r w:rsidRPr="00021D48">
              <w:rPr>
                <w:rFonts w:cs="Times New Roman"/>
                <w:szCs w:val="28"/>
              </w:rPr>
              <w:t>дарственной социальной пом</w:t>
            </w:r>
            <w:r w:rsidRPr="00021D48">
              <w:rPr>
                <w:rFonts w:cs="Times New Roman"/>
                <w:szCs w:val="28"/>
              </w:rPr>
              <w:t>о</w:t>
            </w:r>
            <w:r w:rsidRPr="00021D48">
              <w:rPr>
                <w:rFonts w:cs="Times New Roman"/>
                <w:szCs w:val="28"/>
              </w:rPr>
              <w:t>щи»</w:t>
            </w:r>
            <w:r w:rsidRPr="00021D48">
              <w:rPr>
                <w:szCs w:val="28"/>
              </w:rPr>
              <w:t xml:space="preserve">, </w:t>
            </w:r>
            <w:r w:rsidRPr="00021D48">
              <w:rPr>
                <w:rFonts w:cs="Times New Roman"/>
                <w:szCs w:val="28"/>
              </w:rPr>
              <w:t>Федеральный закон от 06 октября 2003 г. № 131-ФЗ «Об общих принципах организации местного самоуправления в Ро</w:t>
            </w:r>
            <w:r w:rsidRPr="00021D48">
              <w:rPr>
                <w:rFonts w:cs="Times New Roman"/>
                <w:szCs w:val="28"/>
              </w:rPr>
              <w:t>с</w:t>
            </w:r>
            <w:r w:rsidRPr="00021D48">
              <w:rPr>
                <w:rFonts w:cs="Times New Roman"/>
                <w:szCs w:val="28"/>
              </w:rPr>
              <w:lastRenderedPageBreak/>
              <w:t>сийской Федерации»;</w:t>
            </w:r>
            <w:r w:rsidRPr="00021D48">
              <w:rPr>
                <w:szCs w:val="28"/>
              </w:rPr>
              <w:t xml:space="preserve"> приказ Министерства здравоохранения и социального развития Росси</w:t>
            </w:r>
            <w:r w:rsidRPr="00021D48">
              <w:rPr>
                <w:szCs w:val="28"/>
              </w:rPr>
              <w:t>й</w:t>
            </w:r>
            <w:r w:rsidRPr="00021D48">
              <w:rPr>
                <w:szCs w:val="28"/>
              </w:rPr>
              <w:t>ской Федерации от 14.12.2005 № 785 «О Порядке отпуска лекарс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венных средств»; п</w:t>
            </w:r>
            <w:r w:rsidRPr="00021D48">
              <w:rPr>
                <w:rFonts w:cs="Times New Roman"/>
                <w:szCs w:val="28"/>
              </w:rPr>
              <w:t>риказ Мин</w:t>
            </w:r>
            <w:r w:rsidRPr="00021D48">
              <w:rPr>
                <w:rFonts w:cs="Times New Roman"/>
                <w:szCs w:val="28"/>
              </w:rPr>
              <w:t>и</w:t>
            </w:r>
            <w:r w:rsidRPr="00021D48">
              <w:rPr>
                <w:rFonts w:cs="Times New Roman"/>
                <w:szCs w:val="28"/>
              </w:rPr>
              <w:t>стерства здравоохранения и с</w:t>
            </w:r>
            <w:r w:rsidRPr="00021D48">
              <w:rPr>
                <w:rFonts w:cs="Times New Roman"/>
                <w:szCs w:val="28"/>
              </w:rPr>
              <w:t>о</w:t>
            </w:r>
            <w:r w:rsidRPr="00021D48">
              <w:rPr>
                <w:rFonts w:cs="Times New Roman"/>
                <w:szCs w:val="28"/>
              </w:rPr>
              <w:t>циального развития Российской Федерации  от 12.02.2007 № 110 «О порядке назначения и вып</w:t>
            </w:r>
            <w:r w:rsidRPr="00021D48">
              <w:rPr>
                <w:rFonts w:cs="Times New Roman"/>
                <w:szCs w:val="28"/>
              </w:rPr>
              <w:t>и</w:t>
            </w:r>
            <w:r w:rsidRPr="00021D48">
              <w:rPr>
                <w:rFonts w:cs="Times New Roman"/>
                <w:szCs w:val="28"/>
              </w:rPr>
              <w:t>сывания лекарственных средств, изделий медицинского назнач</w:t>
            </w:r>
            <w:r w:rsidRPr="00021D48">
              <w:rPr>
                <w:rFonts w:cs="Times New Roman"/>
                <w:szCs w:val="28"/>
              </w:rPr>
              <w:t>е</w:t>
            </w:r>
            <w:r w:rsidRPr="00021D48">
              <w:rPr>
                <w:rFonts w:cs="Times New Roman"/>
                <w:szCs w:val="28"/>
              </w:rPr>
              <w:t>ния и специализированных пр</w:t>
            </w:r>
            <w:r w:rsidRPr="00021D48">
              <w:rPr>
                <w:rFonts w:cs="Times New Roman"/>
                <w:szCs w:val="28"/>
              </w:rPr>
              <w:t>о</w:t>
            </w:r>
            <w:r w:rsidRPr="00021D48">
              <w:rPr>
                <w:rFonts w:cs="Times New Roman"/>
                <w:szCs w:val="28"/>
              </w:rPr>
              <w:t>дуктов лечебного питания»;</w:t>
            </w:r>
            <w:r w:rsidRPr="00021D48">
              <w:rPr>
                <w:szCs w:val="28"/>
              </w:rPr>
              <w:t xml:space="preserve"> ра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поряжение Правительства Ро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сийской Федерации от 17.12.2009 г. № 1993-р «Об утверждении сводного перечня первоочере</w:t>
            </w:r>
            <w:r w:rsidRPr="00021D48">
              <w:rPr>
                <w:szCs w:val="28"/>
              </w:rPr>
              <w:t>д</w:t>
            </w:r>
            <w:r w:rsidRPr="00021D48">
              <w:rPr>
                <w:szCs w:val="28"/>
              </w:rPr>
              <w:t>ных государственных и муниц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пальных услуг, предоставляемых органами исполнительной власти субъектов Российской Федер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ции и органами местного сам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управления в электронном виде, а также услуг, предоставляемых в электронном виде учреждениями субъектов Российской Федер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ции и муниципальными учре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дениями»;</w:t>
            </w:r>
            <w:r w:rsidRPr="00021D48">
              <w:rPr>
                <w:rFonts w:cs="Times New Roman"/>
                <w:szCs w:val="28"/>
              </w:rPr>
              <w:t xml:space="preserve"> Постановление Пр</w:t>
            </w:r>
            <w:r w:rsidRPr="00021D48">
              <w:rPr>
                <w:rFonts w:cs="Times New Roman"/>
                <w:szCs w:val="28"/>
              </w:rPr>
              <w:t>а</w:t>
            </w:r>
            <w:r w:rsidRPr="00021D48">
              <w:rPr>
                <w:rFonts w:cs="Times New Roman"/>
                <w:szCs w:val="28"/>
              </w:rPr>
              <w:t>вительства Российской Федер</w:t>
            </w:r>
            <w:r w:rsidRPr="00021D48">
              <w:rPr>
                <w:rFonts w:cs="Times New Roman"/>
                <w:szCs w:val="28"/>
              </w:rPr>
              <w:t>а</w:t>
            </w:r>
            <w:r w:rsidRPr="00021D48">
              <w:rPr>
                <w:rFonts w:cs="Times New Roman"/>
                <w:szCs w:val="28"/>
              </w:rPr>
              <w:lastRenderedPageBreak/>
              <w:t>ции от 01 декабря 2004 г. № 715 «Об утверждении перечня соц</w:t>
            </w:r>
            <w:r w:rsidRPr="00021D48">
              <w:rPr>
                <w:rFonts w:cs="Times New Roman"/>
                <w:szCs w:val="28"/>
              </w:rPr>
              <w:t>и</w:t>
            </w:r>
            <w:r w:rsidRPr="00021D48">
              <w:rPr>
                <w:rFonts w:cs="Times New Roman"/>
                <w:szCs w:val="28"/>
              </w:rPr>
              <w:t>ально значимых заболеваний и перечня заболеваний, предста</w:t>
            </w:r>
            <w:r w:rsidRPr="00021D48">
              <w:rPr>
                <w:rFonts w:cs="Times New Roman"/>
                <w:szCs w:val="28"/>
              </w:rPr>
              <w:t>в</w:t>
            </w:r>
            <w:r w:rsidRPr="00021D48">
              <w:rPr>
                <w:rFonts w:cs="Times New Roman"/>
                <w:szCs w:val="28"/>
              </w:rPr>
              <w:t>ляющих опасность для окр</w:t>
            </w:r>
            <w:r w:rsidRPr="00021D48">
              <w:rPr>
                <w:rFonts w:cs="Times New Roman"/>
                <w:szCs w:val="28"/>
              </w:rPr>
              <w:t>у</w:t>
            </w:r>
            <w:r w:rsidRPr="00021D48">
              <w:rPr>
                <w:rFonts w:cs="Times New Roman"/>
                <w:szCs w:val="28"/>
              </w:rPr>
              <w:t>жающих»;</w:t>
            </w:r>
            <w:r w:rsidRPr="00021D48">
              <w:rPr>
                <w:szCs w:val="28"/>
              </w:rPr>
              <w:t xml:space="preserve"> Основы законодател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ства Российской Федерации об охране здоровья граждан от 22 июля 1993 г. № 5487-1</w:t>
            </w:r>
          </w:p>
          <w:p w:rsidR="00257A65" w:rsidRPr="00021D48" w:rsidRDefault="00257A65" w:rsidP="005944B6">
            <w:pPr>
              <w:ind w:right="-81"/>
              <w:rPr>
                <w:szCs w:val="28"/>
              </w:rPr>
            </w:pPr>
          </w:p>
        </w:tc>
        <w:tc>
          <w:tcPr>
            <w:tcW w:w="1677" w:type="dxa"/>
          </w:tcPr>
          <w:p w:rsidR="00257A65" w:rsidRPr="00021D48" w:rsidRDefault="00257A65" w:rsidP="005944B6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Организ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ция оказ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ния на те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ритории муниц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пального района пе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вичной м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lastRenderedPageBreak/>
              <w:t>дико- сан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тарной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мощи в а</w:t>
            </w:r>
            <w:r w:rsidRPr="00021D48">
              <w:rPr>
                <w:szCs w:val="28"/>
              </w:rPr>
              <w:t>м</w:t>
            </w:r>
            <w:r w:rsidRPr="00021D48">
              <w:rPr>
                <w:szCs w:val="28"/>
              </w:rPr>
              <w:t>булаторно- поликлин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ческих, стациона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но- пол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клинич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ских и больни</w:t>
            </w:r>
            <w:r w:rsidRPr="00021D48">
              <w:rPr>
                <w:szCs w:val="28"/>
              </w:rPr>
              <w:t>ч</w:t>
            </w:r>
            <w:r w:rsidRPr="00021D48">
              <w:rPr>
                <w:szCs w:val="28"/>
              </w:rPr>
              <w:t>ных учре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дениях</w:t>
            </w:r>
          </w:p>
        </w:tc>
      </w:tr>
      <w:tr w:rsidR="00257A65" w:rsidRPr="00021D48" w:rsidTr="005944B6">
        <w:tc>
          <w:tcPr>
            <w:tcW w:w="534" w:type="dxa"/>
            <w:shd w:val="clear" w:color="auto" w:fill="FFFFFF"/>
          </w:tcPr>
          <w:p w:rsidR="00257A65" w:rsidRPr="00021D48" w:rsidRDefault="00257A65" w:rsidP="0060754A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2.8.</w:t>
            </w:r>
          </w:p>
        </w:tc>
        <w:tc>
          <w:tcPr>
            <w:tcW w:w="1410" w:type="dxa"/>
            <w:shd w:val="clear" w:color="auto" w:fill="FFFFFF"/>
          </w:tcPr>
          <w:p w:rsidR="00257A65" w:rsidRPr="00021D48" w:rsidRDefault="00257A65" w:rsidP="0060754A">
            <w:pPr>
              <w:rPr>
                <w:bCs/>
                <w:szCs w:val="28"/>
              </w:rPr>
            </w:pPr>
            <w:r w:rsidRPr="00021D48">
              <w:rPr>
                <w:szCs w:val="28"/>
              </w:rPr>
              <w:t>Прием заявл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ний,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становка на учет и пре</w:t>
            </w:r>
            <w:r w:rsidRPr="00021D48">
              <w:rPr>
                <w:szCs w:val="28"/>
              </w:rPr>
              <w:t>д</w:t>
            </w:r>
            <w:r w:rsidRPr="00021D48">
              <w:rPr>
                <w:szCs w:val="28"/>
              </w:rPr>
              <w:t>ставление инфо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мации об орган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зациях оказания специ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лизир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ванной медици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ской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мощи в специ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лизир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lastRenderedPageBreak/>
              <w:t>ванных медици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ских у</w:t>
            </w:r>
            <w:r w:rsidRPr="00021D48">
              <w:rPr>
                <w:szCs w:val="28"/>
              </w:rPr>
              <w:t>ч</w:t>
            </w:r>
            <w:r w:rsidRPr="00021D48">
              <w:rPr>
                <w:szCs w:val="28"/>
              </w:rPr>
              <w:t>режден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ях</w:t>
            </w:r>
          </w:p>
        </w:tc>
        <w:tc>
          <w:tcPr>
            <w:tcW w:w="847" w:type="dxa"/>
            <w:shd w:val="clear" w:color="auto" w:fill="FFFFFF"/>
          </w:tcPr>
          <w:p w:rsidR="00257A65" w:rsidRPr="00021D48" w:rsidRDefault="00257A65" w:rsidP="0060754A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ч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ство 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ний (шт.)</w:t>
            </w:r>
          </w:p>
        </w:tc>
        <w:tc>
          <w:tcPr>
            <w:tcW w:w="1104" w:type="dxa"/>
            <w:shd w:val="clear" w:color="auto" w:fill="FFFFFF"/>
          </w:tcPr>
          <w:p w:rsidR="00257A65" w:rsidRPr="00021D48" w:rsidRDefault="00257A65" w:rsidP="0060754A">
            <w:pPr>
              <w:ind w:right="-108"/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Средс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ва фо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да об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зател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мед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цинск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стр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хов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ния, средс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ва бюдж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та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товск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ниц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пальн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ра</w:t>
            </w:r>
            <w:r w:rsidRPr="00021D48">
              <w:rPr>
                <w:szCs w:val="28"/>
              </w:rPr>
              <w:t>й</w:t>
            </w:r>
            <w:r w:rsidRPr="00021D48">
              <w:rPr>
                <w:szCs w:val="28"/>
              </w:rPr>
              <w:t>она</w:t>
            </w:r>
          </w:p>
        </w:tc>
        <w:tc>
          <w:tcPr>
            <w:tcW w:w="980" w:type="dxa"/>
          </w:tcPr>
          <w:p w:rsidR="00257A65" w:rsidRPr="00021D48" w:rsidRDefault="00257A65" w:rsidP="0060754A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бе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пла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но</w:t>
            </w:r>
          </w:p>
        </w:tc>
        <w:tc>
          <w:tcPr>
            <w:tcW w:w="2520" w:type="dxa"/>
          </w:tcPr>
          <w:p w:rsidR="00257A65" w:rsidRPr="00021D48" w:rsidRDefault="00257A65" w:rsidP="0060754A">
            <w:pPr>
              <w:ind w:left="-8" w:right="-17" w:firstLine="8"/>
              <w:outlineLvl w:val="2"/>
              <w:rPr>
                <w:szCs w:val="28"/>
              </w:rPr>
            </w:pPr>
            <w:r w:rsidRPr="00021D48">
              <w:rPr>
                <w:szCs w:val="28"/>
              </w:rPr>
              <w:t>-  обращение за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вителя или обр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щение заявителя посредством эле</w:t>
            </w:r>
            <w:r w:rsidRPr="00021D48">
              <w:rPr>
                <w:szCs w:val="28"/>
              </w:rPr>
              <w:t>к</w:t>
            </w:r>
            <w:r w:rsidRPr="00021D48">
              <w:rPr>
                <w:szCs w:val="28"/>
              </w:rPr>
              <w:t>тронной почты, с заявлением о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становке на учет с целью получения специализирова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ной медицинской помощи в специ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лизированных м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дицинских учре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дениях;</w:t>
            </w:r>
          </w:p>
          <w:p w:rsidR="00257A65" w:rsidRPr="00021D48" w:rsidRDefault="00257A65" w:rsidP="0060754A">
            <w:pPr>
              <w:pStyle w:val="text3cl"/>
              <w:spacing w:before="0" w:after="0"/>
              <w:ind w:left="-8" w:right="-17" w:firstLine="8"/>
              <w:jc w:val="both"/>
              <w:rPr>
                <w:sz w:val="28"/>
                <w:szCs w:val="28"/>
              </w:rPr>
            </w:pPr>
            <w:r w:rsidRPr="00021D48">
              <w:rPr>
                <w:sz w:val="28"/>
                <w:szCs w:val="28"/>
              </w:rPr>
              <w:t>- прием ответс</w:t>
            </w:r>
            <w:r w:rsidRPr="00021D48">
              <w:rPr>
                <w:sz w:val="28"/>
                <w:szCs w:val="28"/>
              </w:rPr>
              <w:t>т</w:t>
            </w:r>
            <w:r w:rsidRPr="00021D48">
              <w:rPr>
                <w:sz w:val="28"/>
                <w:szCs w:val="28"/>
              </w:rPr>
              <w:t>венным должнос</w:t>
            </w:r>
            <w:r w:rsidRPr="00021D48">
              <w:rPr>
                <w:sz w:val="28"/>
                <w:szCs w:val="28"/>
              </w:rPr>
              <w:t>т</w:t>
            </w:r>
            <w:r w:rsidRPr="00021D48">
              <w:rPr>
                <w:sz w:val="28"/>
                <w:szCs w:val="28"/>
              </w:rPr>
              <w:t>ным лицом Орг</w:t>
            </w:r>
            <w:r w:rsidRPr="00021D48">
              <w:rPr>
                <w:sz w:val="28"/>
                <w:szCs w:val="28"/>
              </w:rPr>
              <w:t>а</w:t>
            </w:r>
            <w:r w:rsidRPr="00021D48">
              <w:rPr>
                <w:sz w:val="28"/>
                <w:szCs w:val="28"/>
              </w:rPr>
              <w:t>низации необх</w:t>
            </w:r>
            <w:r w:rsidRPr="00021D48">
              <w:rPr>
                <w:sz w:val="28"/>
                <w:szCs w:val="28"/>
              </w:rPr>
              <w:t>о</w:t>
            </w:r>
            <w:r w:rsidRPr="00021D48">
              <w:rPr>
                <w:sz w:val="28"/>
                <w:szCs w:val="28"/>
              </w:rPr>
              <w:t>димых документов от заявителя;</w:t>
            </w:r>
          </w:p>
          <w:p w:rsidR="00257A65" w:rsidRPr="00021D48" w:rsidRDefault="00257A65" w:rsidP="0060754A">
            <w:pPr>
              <w:ind w:left="-8" w:right="-17" w:firstLine="8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- выдача заявит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лю талона о пост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новке на учет с ц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лью получения заявителем сп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циализированной медицинской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мощи в специал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зированных мед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цинских учрежд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ниях.</w:t>
            </w:r>
          </w:p>
          <w:p w:rsidR="00257A65" w:rsidRPr="00021D48" w:rsidRDefault="00257A65" w:rsidP="0060754A">
            <w:pPr>
              <w:jc w:val="center"/>
              <w:rPr>
                <w:szCs w:val="28"/>
              </w:rPr>
            </w:pPr>
          </w:p>
        </w:tc>
        <w:tc>
          <w:tcPr>
            <w:tcW w:w="1400" w:type="dxa"/>
          </w:tcPr>
          <w:p w:rsidR="00257A65" w:rsidRPr="00021D48" w:rsidRDefault="00257A65" w:rsidP="0060754A">
            <w:pPr>
              <w:ind w:right="-112"/>
              <w:jc w:val="center"/>
              <w:rPr>
                <w:bCs/>
                <w:szCs w:val="28"/>
              </w:rPr>
            </w:pPr>
            <w:r w:rsidRPr="00021D48">
              <w:rPr>
                <w:bCs/>
                <w:szCs w:val="28"/>
              </w:rPr>
              <w:lastRenderedPageBreak/>
              <w:t>Муниц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пальное учрежд</w:t>
            </w:r>
            <w:r w:rsidRPr="00021D48">
              <w:rPr>
                <w:bCs/>
                <w:szCs w:val="28"/>
              </w:rPr>
              <w:t>е</w:t>
            </w:r>
            <w:r w:rsidRPr="00021D48">
              <w:rPr>
                <w:bCs/>
                <w:szCs w:val="28"/>
              </w:rPr>
              <w:t>ние здр</w:t>
            </w:r>
            <w:r w:rsidRPr="00021D48">
              <w:rPr>
                <w:bCs/>
                <w:szCs w:val="28"/>
              </w:rPr>
              <w:t>а</w:t>
            </w:r>
            <w:r w:rsidRPr="00021D48">
              <w:rPr>
                <w:bCs/>
                <w:szCs w:val="28"/>
              </w:rPr>
              <w:t>воохран</w:t>
            </w:r>
            <w:r w:rsidRPr="00021D48">
              <w:rPr>
                <w:bCs/>
                <w:szCs w:val="28"/>
              </w:rPr>
              <w:t>е</w:t>
            </w:r>
            <w:r w:rsidRPr="00021D48">
              <w:rPr>
                <w:bCs/>
                <w:szCs w:val="28"/>
              </w:rPr>
              <w:t>ния «Ип</w:t>
            </w:r>
            <w:r w:rsidRPr="00021D48">
              <w:rPr>
                <w:bCs/>
                <w:szCs w:val="28"/>
              </w:rPr>
              <w:t>а</w:t>
            </w:r>
            <w:r w:rsidRPr="00021D48">
              <w:rPr>
                <w:bCs/>
                <w:szCs w:val="28"/>
              </w:rPr>
              <w:t>товская централ</w:t>
            </w:r>
            <w:r w:rsidRPr="00021D48">
              <w:rPr>
                <w:bCs/>
                <w:szCs w:val="28"/>
              </w:rPr>
              <w:t>ь</w:t>
            </w:r>
            <w:r w:rsidRPr="00021D48">
              <w:rPr>
                <w:bCs/>
                <w:szCs w:val="28"/>
              </w:rPr>
              <w:t>ная ра</w:t>
            </w:r>
            <w:r w:rsidRPr="00021D48">
              <w:rPr>
                <w:bCs/>
                <w:szCs w:val="28"/>
              </w:rPr>
              <w:t>й</w:t>
            </w:r>
            <w:r w:rsidRPr="00021D48">
              <w:rPr>
                <w:bCs/>
                <w:szCs w:val="28"/>
              </w:rPr>
              <w:t>онная больница»</w:t>
            </w:r>
          </w:p>
        </w:tc>
        <w:tc>
          <w:tcPr>
            <w:tcW w:w="1120" w:type="dxa"/>
          </w:tcPr>
          <w:p w:rsidR="00257A65" w:rsidRPr="00021D48" w:rsidRDefault="00257A65" w:rsidP="0060754A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t>гра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дане РФ, ну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да</w:t>
            </w:r>
            <w:r w:rsidRPr="00021D48">
              <w:rPr>
                <w:szCs w:val="28"/>
              </w:rPr>
              <w:t>ю</w:t>
            </w:r>
            <w:r w:rsidRPr="00021D48">
              <w:rPr>
                <w:szCs w:val="28"/>
              </w:rPr>
              <w:t>щиеся в ок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зании сп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циал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зир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ванной мед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ской пом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щи в сп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циал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зир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lastRenderedPageBreak/>
              <w:t>ванных мед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ских учре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ден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ях, пр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ва</w:t>
            </w:r>
            <w:r w:rsidRPr="00021D48">
              <w:rPr>
                <w:szCs w:val="28"/>
              </w:rPr>
              <w:t>ю</w:t>
            </w:r>
            <w:r w:rsidRPr="00021D48">
              <w:rPr>
                <w:szCs w:val="28"/>
              </w:rPr>
              <w:t>щие или име</w:t>
            </w:r>
            <w:r w:rsidRPr="00021D48">
              <w:rPr>
                <w:szCs w:val="28"/>
              </w:rPr>
              <w:t>ю</w:t>
            </w:r>
            <w:r w:rsidRPr="00021D48">
              <w:rPr>
                <w:szCs w:val="28"/>
              </w:rPr>
              <w:t>щие вр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ме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ную рег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стр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цию на терр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тории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ского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района</w:t>
            </w:r>
          </w:p>
        </w:tc>
        <w:tc>
          <w:tcPr>
            <w:tcW w:w="4200" w:type="dxa"/>
          </w:tcPr>
          <w:p w:rsidR="00257A65" w:rsidRPr="00021D48" w:rsidRDefault="00257A65" w:rsidP="0060754A">
            <w:pPr>
              <w:ind w:right="-81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Конституция Российской Фед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рации, Основы законодательства Российской Федерации об охране здоровья граждан от 22.07.1993 года № 5487-1, Федеральный 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кон от 02.05.2006 года № 59-ФЗ «О порядке рассмотрения обр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щений граждан Российской Ф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дерации»; Приказ Министерства здравоохранения и социального развития Российской Федерации от 16.04.2010 года № 243н «Об организации оказания специал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зированной медицинской пом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щи»; Приказ Минздравсоцразв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тия Российской Федерации и РАМН от 06.04.2005 года № 259/19 «Об организации оказания дорогостоящей (высокотехнол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 xml:space="preserve">гичной) медицинской помощи за </w:t>
            </w:r>
            <w:r w:rsidRPr="00021D48">
              <w:rPr>
                <w:szCs w:val="28"/>
              </w:rPr>
              <w:lastRenderedPageBreak/>
              <w:t>счет средств федерального бю</w:t>
            </w:r>
            <w:r w:rsidRPr="00021D48">
              <w:rPr>
                <w:szCs w:val="28"/>
              </w:rPr>
              <w:t>д</w:t>
            </w:r>
            <w:r w:rsidRPr="00021D48">
              <w:rPr>
                <w:szCs w:val="28"/>
              </w:rPr>
              <w:t>жета в федеральных специализ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рованных медицинских учрежд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ниях, подведомственных фед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ральному агентству по здрав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охранению и социальному разв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тию, Федеральному медико-биологическому агентству и Ро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 xml:space="preserve">сийской академии медицинских наук» </w:t>
            </w:r>
          </w:p>
        </w:tc>
        <w:tc>
          <w:tcPr>
            <w:tcW w:w="1677" w:type="dxa"/>
          </w:tcPr>
          <w:p w:rsidR="00257A65" w:rsidRPr="00021D48" w:rsidRDefault="00257A65" w:rsidP="0060754A">
            <w:pPr>
              <w:jc w:val="center"/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Организ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ция оказ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ния на те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ритории муниц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пального района пе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вичной м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дико- сан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тарной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мощи в а</w:t>
            </w:r>
            <w:r w:rsidRPr="00021D48">
              <w:rPr>
                <w:szCs w:val="28"/>
              </w:rPr>
              <w:t>м</w:t>
            </w:r>
            <w:r w:rsidRPr="00021D48">
              <w:rPr>
                <w:szCs w:val="28"/>
              </w:rPr>
              <w:t>булаторно- поликлин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ческих, стациона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но- пол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клинич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ских и больни</w:t>
            </w:r>
            <w:r w:rsidRPr="00021D48">
              <w:rPr>
                <w:szCs w:val="28"/>
              </w:rPr>
              <w:t>ч</w:t>
            </w:r>
            <w:r w:rsidRPr="00021D48">
              <w:rPr>
                <w:szCs w:val="28"/>
              </w:rPr>
              <w:t>ных учре</w:t>
            </w:r>
            <w:r w:rsidRPr="00021D48">
              <w:rPr>
                <w:szCs w:val="28"/>
              </w:rPr>
              <w:t>ж</w:t>
            </w:r>
            <w:r w:rsidRPr="00021D48">
              <w:rPr>
                <w:szCs w:val="28"/>
              </w:rPr>
              <w:lastRenderedPageBreak/>
              <w:t>дениях</w:t>
            </w:r>
          </w:p>
        </w:tc>
      </w:tr>
    </w:tbl>
    <w:p w:rsidR="00C94597" w:rsidRPr="00021D48" w:rsidRDefault="00C94597" w:rsidP="00C94597">
      <w:pPr>
        <w:rPr>
          <w:szCs w:val="28"/>
        </w:rPr>
      </w:pPr>
    </w:p>
    <w:p w:rsidR="005347D7" w:rsidRPr="00021D48" w:rsidRDefault="005347D7" w:rsidP="005347D7">
      <w:pPr>
        <w:pStyle w:val="a3"/>
        <w:numPr>
          <w:ilvl w:val="0"/>
          <w:numId w:val="1"/>
        </w:numPr>
        <w:rPr>
          <w:szCs w:val="28"/>
        </w:rPr>
      </w:pPr>
      <w:r w:rsidRPr="00021D48">
        <w:rPr>
          <w:szCs w:val="28"/>
        </w:rPr>
        <w:t>Раздел «4. Отдел имущественных и земельных отношений администрации Ипатовского муниципального района Ставр</w:t>
      </w:r>
      <w:r w:rsidRPr="00021D48">
        <w:rPr>
          <w:szCs w:val="28"/>
        </w:rPr>
        <w:t>о</w:t>
      </w:r>
      <w:r w:rsidRPr="00021D48">
        <w:rPr>
          <w:szCs w:val="28"/>
        </w:rPr>
        <w:t xml:space="preserve">польского края» дополнить строками </w:t>
      </w:r>
      <w:r w:rsidR="00021D48" w:rsidRPr="00021D48">
        <w:rPr>
          <w:szCs w:val="28"/>
        </w:rPr>
        <w:t>4.2., 4.3.</w:t>
      </w:r>
      <w:r w:rsidRPr="00021D48">
        <w:rPr>
          <w:szCs w:val="28"/>
        </w:rPr>
        <w:t>следующего содержания:</w:t>
      </w:r>
    </w:p>
    <w:p w:rsidR="005347D7" w:rsidRPr="00021D48" w:rsidRDefault="005347D7" w:rsidP="005944B6">
      <w:pPr>
        <w:pStyle w:val="a3"/>
        <w:rPr>
          <w:szCs w:val="28"/>
        </w:rPr>
      </w:pPr>
    </w:p>
    <w:tbl>
      <w:tblPr>
        <w:tblW w:w="15745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7"/>
        <w:gridCol w:w="1235"/>
        <w:gridCol w:w="827"/>
        <w:gridCol w:w="980"/>
        <w:gridCol w:w="1858"/>
        <w:gridCol w:w="1310"/>
        <w:gridCol w:w="1231"/>
        <w:gridCol w:w="4200"/>
        <w:gridCol w:w="1723"/>
      </w:tblGrid>
      <w:tr w:rsidR="005347D7" w:rsidRPr="00021D48" w:rsidTr="005944B6">
        <w:trPr>
          <w:jc w:val="center"/>
        </w:trPr>
        <w:tc>
          <w:tcPr>
            <w:tcW w:w="534" w:type="dxa"/>
            <w:shd w:val="clear" w:color="auto" w:fill="FFFFFF"/>
          </w:tcPr>
          <w:p w:rsidR="005347D7" w:rsidRPr="00021D48" w:rsidRDefault="005347D7" w:rsidP="00021D48">
            <w:pPr>
              <w:rPr>
                <w:szCs w:val="28"/>
              </w:rPr>
            </w:pPr>
            <w:r w:rsidRPr="00021D48">
              <w:rPr>
                <w:szCs w:val="28"/>
              </w:rPr>
              <w:t>4.</w:t>
            </w:r>
            <w:r w:rsidR="00021D48" w:rsidRPr="00021D48">
              <w:rPr>
                <w:szCs w:val="28"/>
              </w:rPr>
              <w:t>2</w:t>
            </w:r>
            <w:r w:rsidRPr="00021D48">
              <w:rPr>
                <w:szCs w:val="28"/>
              </w:rPr>
              <w:t>.</w:t>
            </w:r>
          </w:p>
        </w:tc>
        <w:tc>
          <w:tcPr>
            <w:tcW w:w="1847" w:type="dxa"/>
            <w:shd w:val="clear" w:color="auto" w:fill="FFFFFF"/>
          </w:tcPr>
          <w:p w:rsidR="005347D7" w:rsidRPr="00021D48" w:rsidRDefault="005347D7" w:rsidP="005347D7">
            <w:pPr>
              <w:rPr>
                <w:bCs/>
                <w:szCs w:val="28"/>
              </w:rPr>
            </w:pPr>
            <w:r w:rsidRPr="00021D48">
              <w:rPr>
                <w:szCs w:val="28"/>
              </w:rPr>
              <w:t>Прием зая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лений и в</w:t>
            </w:r>
            <w:r w:rsidRPr="00021D48">
              <w:rPr>
                <w:szCs w:val="28"/>
              </w:rPr>
              <w:t>ы</w:t>
            </w:r>
            <w:r w:rsidRPr="00021D48">
              <w:rPr>
                <w:szCs w:val="28"/>
              </w:rPr>
              <w:t>дача док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ментов о с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гласовании проектов границ з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мельных участков</w:t>
            </w:r>
          </w:p>
        </w:tc>
        <w:tc>
          <w:tcPr>
            <w:tcW w:w="1235" w:type="dxa"/>
            <w:shd w:val="clear" w:color="auto" w:fill="FFFFFF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t>Колич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ство  согл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сований прое</w:t>
            </w:r>
            <w:r w:rsidRPr="00021D48">
              <w:rPr>
                <w:szCs w:val="28"/>
              </w:rPr>
              <w:t>к</w:t>
            </w:r>
            <w:r w:rsidRPr="00021D48">
              <w:rPr>
                <w:szCs w:val="28"/>
              </w:rPr>
              <w:t>тов гр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ниц з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мел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ных учас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ков</w:t>
            </w:r>
          </w:p>
        </w:tc>
        <w:tc>
          <w:tcPr>
            <w:tcW w:w="827" w:type="dxa"/>
            <w:shd w:val="clear" w:color="auto" w:fill="FFFFFF"/>
          </w:tcPr>
          <w:p w:rsidR="005347D7" w:rsidRPr="00021D48" w:rsidRDefault="005347D7" w:rsidP="005347D7">
            <w:pPr>
              <w:ind w:right="-108"/>
              <w:rPr>
                <w:szCs w:val="28"/>
              </w:rPr>
            </w:pPr>
            <w:r w:rsidRPr="00021D48">
              <w:rPr>
                <w:szCs w:val="28"/>
              </w:rPr>
              <w:t>Бю</w:t>
            </w:r>
            <w:r w:rsidRPr="00021D48">
              <w:rPr>
                <w:szCs w:val="28"/>
              </w:rPr>
              <w:t>д</w:t>
            </w:r>
            <w:r w:rsidRPr="00021D48">
              <w:rPr>
                <w:szCs w:val="28"/>
              </w:rPr>
              <w:t>жет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ского 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ра</w:t>
            </w:r>
            <w:r w:rsidRPr="00021D48">
              <w:rPr>
                <w:szCs w:val="28"/>
              </w:rPr>
              <w:t>й</w:t>
            </w:r>
            <w:r w:rsidRPr="00021D48">
              <w:rPr>
                <w:szCs w:val="28"/>
              </w:rPr>
              <w:t>она Ста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пол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ского края</w:t>
            </w:r>
          </w:p>
        </w:tc>
        <w:tc>
          <w:tcPr>
            <w:tcW w:w="980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t>бе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пла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но</w:t>
            </w:r>
          </w:p>
        </w:tc>
        <w:tc>
          <w:tcPr>
            <w:tcW w:w="1858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t>прием зая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лений и в</w:t>
            </w:r>
            <w:r w:rsidRPr="00021D48">
              <w:rPr>
                <w:szCs w:val="28"/>
              </w:rPr>
              <w:t>ы</w:t>
            </w:r>
            <w:r w:rsidRPr="00021D48">
              <w:rPr>
                <w:szCs w:val="28"/>
              </w:rPr>
              <w:t>дача док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ментов о с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гласовании проектов границ з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 xml:space="preserve">мельных участков </w:t>
            </w:r>
          </w:p>
        </w:tc>
        <w:tc>
          <w:tcPr>
            <w:tcW w:w="1310" w:type="dxa"/>
          </w:tcPr>
          <w:p w:rsidR="005347D7" w:rsidRPr="00021D48" w:rsidRDefault="005347D7" w:rsidP="005347D7">
            <w:pPr>
              <w:ind w:right="-112"/>
              <w:rPr>
                <w:bCs/>
                <w:szCs w:val="28"/>
              </w:rPr>
            </w:pPr>
            <w:r w:rsidRPr="00021D48">
              <w:rPr>
                <w:bCs/>
                <w:szCs w:val="28"/>
              </w:rPr>
              <w:t>Отдел имущес</w:t>
            </w:r>
            <w:r w:rsidRPr="00021D48">
              <w:rPr>
                <w:bCs/>
                <w:szCs w:val="28"/>
              </w:rPr>
              <w:t>т</w:t>
            </w:r>
            <w:r w:rsidRPr="00021D48">
              <w:rPr>
                <w:bCs/>
                <w:szCs w:val="28"/>
              </w:rPr>
              <w:t>венных и земел</w:t>
            </w:r>
            <w:r w:rsidRPr="00021D48">
              <w:rPr>
                <w:bCs/>
                <w:szCs w:val="28"/>
              </w:rPr>
              <w:t>ь</w:t>
            </w:r>
            <w:r w:rsidRPr="00021D48">
              <w:rPr>
                <w:bCs/>
                <w:szCs w:val="28"/>
              </w:rPr>
              <w:t>ных о</w:t>
            </w:r>
            <w:r w:rsidRPr="00021D48">
              <w:rPr>
                <w:bCs/>
                <w:szCs w:val="28"/>
              </w:rPr>
              <w:t>т</w:t>
            </w:r>
            <w:r w:rsidRPr="00021D48">
              <w:rPr>
                <w:bCs/>
                <w:szCs w:val="28"/>
              </w:rPr>
              <w:t>ношений админ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страции Ипато</w:t>
            </w:r>
            <w:r w:rsidRPr="00021D48">
              <w:rPr>
                <w:bCs/>
                <w:szCs w:val="28"/>
              </w:rPr>
              <w:t>в</w:t>
            </w:r>
            <w:r w:rsidRPr="00021D48">
              <w:rPr>
                <w:bCs/>
                <w:szCs w:val="28"/>
              </w:rPr>
              <w:t>ского м</w:t>
            </w:r>
            <w:r w:rsidRPr="00021D48">
              <w:rPr>
                <w:bCs/>
                <w:szCs w:val="28"/>
              </w:rPr>
              <w:t>у</w:t>
            </w:r>
            <w:r w:rsidRPr="00021D48">
              <w:rPr>
                <w:bCs/>
                <w:szCs w:val="28"/>
              </w:rPr>
              <w:t>ниц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пального района Ставр</w:t>
            </w:r>
            <w:r w:rsidRPr="00021D48">
              <w:rPr>
                <w:bCs/>
                <w:szCs w:val="28"/>
              </w:rPr>
              <w:t>о</w:t>
            </w:r>
            <w:r w:rsidRPr="00021D48">
              <w:rPr>
                <w:bCs/>
                <w:szCs w:val="28"/>
              </w:rPr>
              <w:t>польск</w:t>
            </w:r>
            <w:r w:rsidRPr="00021D48">
              <w:rPr>
                <w:bCs/>
                <w:szCs w:val="28"/>
              </w:rPr>
              <w:t>о</w:t>
            </w:r>
            <w:r w:rsidRPr="00021D48">
              <w:rPr>
                <w:bCs/>
                <w:szCs w:val="28"/>
              </w:rPr>
              <w:t>го края</w:t>
            </w:r>
          </w:p>
        </w:tc>
        <w:tc>
          <w:tcPr>
            <w:tcW w:w="1231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bCs/>
                <w:szCs w:val="28"/>
              </w:rPr>
              <w:t>физич</w:t>
            </w:r>
            <w:r w:rsidRPr="00021D48">
              <w:rPr>
                <w:bCs/>
                <w:szCs w:val="28"/>
              </w:rPr>
              <w:t>е</w:t>
            </w:r>
            <w:r w:rsidRPr="00021D48">
              <w:rPr>
                <w:bCs/>
                <w:szCs w:val="28"/>
              </w:rPr>
              <w:t>ские и юрид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ческие лица</w:t>
            </w:r>
          </w:p>
        </w:tc>
        <w:tc>
          <w:tcPr>
            <w:tcW w:w="4200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t>Градостроительный кодекс Ро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сийской Федерации; Земельный кодекс Российской Федерации; Федеральный закон от 25 октя</w:t>
            </w:r>
            <w:r w:rsidRPr="00021D48">
              <w:rPr>
                <w:szCs w:val="28"/>
              </w:rPr>
              <w:t>б</w:t>
            </w:r>
            <w:r w:rsidRPr="00021D48">
              <w:rPr>
                <w:szCs w:val="28"/>
              </w:rPr>
              <w:t>ря 2001 года № 137-ФЗ «О вв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дении в действие Земельного кодекса Российской Федер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ции»; Федеральный закон от 24 июля 2007 года № 221-ФЗ « О государственном кадастре н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движимости»;</w:t>
            </w:r>
            <w:r w:rsidRPr="00021D48">
              <w:rPr>
                <w:color w:val="000000"/>
                <w:szCs w:val="28"/>
              </w:rPr>
              <w:t xml:space="preserve"> Федеральный з</w:t>
            </w:r>
            <w:r w:rsidRPr="00021D48">
              <w:rPr>
                <w:color w:val="000000"/>
                <w:szCs w:val="28"/>
              </w:rPr>
              <w:t>а</w:t>
            </w:r>
            <w:r w:rsidRPr="00021D48">
              <w:rPr>
                <w:color w:val="000000"/>
                <w:szCs w:val="28"/>
              </w:rPr>
              <w:t>кон от 02 мая 2006 г. № 59-ФЗ «О порядке рассмотрения обр</w:t>
            </w:r>
            <w:r w:rsidRPr="00021D48">
              <w:rPr>
                <w:color w:val="000000"/>
                <w:szCs w:val="28"/>
              </w:rPr>
              <w:t>а</w:t>
            </w:r>
            <w:r w:rsidRPr="00021D48">
              <w:rPr>
                <w:color w:val="000000"/>
                <w:szCs w:val="28"/>
              </w:rPr>
              <w:t>щений граждан Российской Ф</w:t>
            </w:r>
            <w:r w:rsidRPr="00021D48">
              <w:rPr>
                <w:color w:val="000000"/>
                <w:szCs w:val="28"/>
              </w:rPr>
              <w:t>е</w:t>
            </w:r>
            <w:r w:rsidRPr="00021D48">
              <w:rPr>
                <w:color w:val="000000"/>
                <w:szCs w:val="28"/>
              </w:rPr>
              <w:t xml:space="preserve">дерации»; </w:t>
            </w:r>
            <w:r w:rsidRPr="00021D48">
              <w:rPr>
                <w:szCs w:val="28"/>
              </w:rPr>
              <w:t>Закон Ставропольск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края № 21-кз от 12.04.2010 года «О некоторых вопросах 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гулирования земельных отнош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ний, внесении изменений в о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дельные законодательные акт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ми Ставропольского края и пр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знании утратившими силу нек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торых законодательных актов Ставропольского края»</w:t>
            </w:r>
            <w:r w:rsidRPr="00021D48">
              <w:rPr>
                <w:rFonts w:eastAsia="Arial CYR" w:cs="Arial CYR"/>
                <w:szCs w:val="28"/>
              </w:rPr>
              <w:t xml:space="preserve">; </w:t>
            </w:r>
            <w:r w:rsidRPr="00021D48">
              <w:rPr>
                <w:color w:val="000000"/>
                <w:szCs w:val="28"/>
              </w:rPr>
              <w:t>Закон Ставропольского края от 12 н</w:t>
            </w:r>
            <w:r w:rsidRPr="00021D48">
              <w:rPr>
                <w:color w:val="000000"/>
                <w:szCs w:val="28"/>
              </w:rPr>
              <w:t>о</w:t>
            </w:r>
            <w:r w:rsidRPr="00021D48">
              <w:rPr>
                <w:color w:val="000000"/>
                <w:szCs w:val="28"/>
              </w:rPr>
              <w:t xml:space="preserve">ября 2008 г. № 80-кз </w:t>
            </w:r>
            <w:r w:rsidRPr="00021D48">
              <w:rPr>
                <w:szCs w:val="28"/>
              </w:rPr>
              <w:t>«О допо</w:t>
            </w:r>
            <w:r w:rsidRPr="00021D48">
              <w:rPr>
                <w:szCs w:val="28"/>
              </w:rPr>
              <w:t>л</w:t>
            </w:r>
            <w:r w:rsidRPr="00021D48">
              <w:rPr>
                <w:szCs w:val="28"/>
              </w:rPr>
              <w:lastRenderedPageBreak/>
              <w:t>нительных гарантиях права гр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ждан Российской Федерации на обращение в Ставропольском крае»; Закон Ставропольского края от 20 мая 2004 г. № 34-кз «Об установлении границ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ципальных образований в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товском районе Ставропольск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края»</w:t>
            </w:r>
            <w:r w:rsidRPr="00021D48">
              <w:rPr>
                <w:rFonts w:eastAsia="Arial CYR" w:cs="Arial CYR"/>
                <w:szCs w:val="28"/>
              </w:rPr>
              <w:t xml:space="preserve">; </w:t>
            </w:r>
            <w:r w:rsidRPr="00021D48">
              <w:rPr>
                <w:szCs w:val="28"/>
              </w:rPr>
              <w:t>Устав Ипатовского 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ниципального района Ставр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 xml:space="preserve">польского края </w:t>
            </w:r>
          </w:p>
          <w:p w:rsidR="005944B6" w:rsidRPr="00021D48" w:rsidRDefault="005944B6" w:rsidP="005347D7">
            <w:pPr>
              <w:rPr>
                <w:szCs w:val="28"/>
              </w:rPr>
            </w:pPr>
          </w:p>
        </w:tc>
        <w:tc>
          <w:tcPr>
            <w:tcW w:w="1723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Владение, пользование и распор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жение им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ществом, находящи</w:t>
            </w:r>
            <w:r w:rsidRPr="00021D48">
              <w:rPr>
                <w:szCs w:val="28"/>
              </w:rPr>
              <w:t>м</w:t>
            </w:r>
            <w:r w:rsidRPr="00021D48">
              <w:rPr>
                <w:szCs w:val="28"/>
              </w:rPr>
              <w:t>ся в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ципальной собственн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сти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ципального района</w:t>
            </w:r>
          </w:p>
        </w:tc>
      </w:tr>
      <w:tr w:rsidR="005347D7" w:rsidRPr="00021D48" w:rsidTr="005944B6">
        <w:trPr>
          <w:jc w:val="center"/>
        </w:trPr>
        <w:tc>
          <w:tcPr>
            <w:tcW w:w="534" w:type="dxa"/>
            <w:shd w:val="clear" w:color="auto" w:fill="FFFFFF"/>
          </w:tcPr>
          <w:p w:rsidR="005347D7" w:rsidRPr="00021D48" w:rsidRDefault="005347D7" w:rsidP="00021D48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4.</w:t>
            </w:r>
            <w:r w:rsidR="00021D48" w:rsidRPr="00021D48">
              <w:rPr>
                <w:szCs w:val="28"/>
              </w:rPr>
              <w:t>3</w:t>
            </w:r>
            <w:r w:rsidRPr="00021D48">
              <w:rPr>
                <w:szCs w:val="28"/>
              </w:rPr>
              <w:t>.</w:t>
            </w:r>
          </w:p>
        </w:tc>
        <w:tc>
          <w:tcPr>
            <w:tcW w:w="1847" w:type="dxa"/>
            <w:shd w:val="clear" w:color="auto" w:fill="FFFFFF"/>
          </w:tcPr>
          <w:p w:rsidR="005347D7" w:rsidRPr="00021D48" w:rsidRDefault="005347D7" w:rsidP="005347D7">
            <w:pPr>
              <w:rPr>
                <w:bCs/>
                <w:szCs w:val="28"/>
              </w:rPr>
            </w:pPr>
            <w:r w:rsidRPr="00021D48">
              <w:rPr>
                <w:szCs w:val="28"/>
              </w:rPr>
              <w:t>Выдача ра</w:t>
            </w:r>
            <w:r w:rsidRPr="00021D48">
              <w:rPr>
                <w:szCs w:val="28"/>
              </w:rPr>
              <w:t>з</w:t>
            </w:r>
            <w:r w:rsidRPr="00021D48">
              <w:rPr>
                <w:szCs w:val="28"/>
              </w:rPr>
              <w:t>решений  на предоставл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ние земел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ных участков для индив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дуального жилищного строительс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ва</w:t>
            </w:r>
          </w:p>
        </w:tc>
        <w:tc>
          <w:tcPr>
            <w:tcW w:w="1235" w:type="dxa"/>
            <w:shd w:val="clear" w:color="auto" w:fill="FFFFFF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t>Колич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ство  прин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тых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стано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лений о предо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тавл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нии з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мельн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уч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 xml:space="preserve">стка </w:t>
            </w:r>
          </w:p>
        </w:tc>
        <w:tc>
          <w:tcPr>
            <w:tcW w:w="827" w:type="dxa"/>
            <w:shd w:val="clear" w:color="auto" w:fill="FFFFFF"/>
          </w:tcPr>
          <w:p w:rsidR="005347D7" w:rsidRPr="00021D48" w:rsidRDefault="005347D7" w:rsidP="005347D7">
            <w:pPr>
              <w:ind w:right="-108"/>
              <w:rPr>
                <w:szCs w:val="28"/>
              </w:rPr>
            </w:pPr>
            <w:r w:rsidRPr="00021D48">
              <w:rPr>
                <w:szCs w:val="28"/>
              </w:rPr>
              <w:t>Бю</w:t>
            </w:r>
            <w:r w:rsidRPr="00021D48">
              <w:rPr>
                <w:szCs w:val="28"/>
              </w:rPr>
              <w:t>д</w:t>
            </w:r>
            <w:r w:rsidRPr="00021D48">
              <w:rPr>
                <w:szCs w:val="28"/>
              </w:rPr>
              <w:t>жет Ип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ского 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пал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ного ра</w:t>
            </w:r>
            <w:r w:rsidRPr="00021D48">
              <w:rPr>
                <w:szCs w:val="28"/>
              </w:rPr>
              <w:t>й</w:t>
            </w:r>
            <w:r w:rsidRPr="00021D48">
              <w:rPr>
                <w:szCs w:val="28"/>
              </w:rPr>
              <w:t>она Ста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пол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ского края</w:t>
            </w:r>
          </w:p>
        </w:tc>
        <w:tc>
          <w:tcPr>
            <w:tcW w:w="980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t>бе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пла</w:t>
            </w:r>
            <w:r w:rsidRPr="00021D48">
              <w:rPr>
                <w:szCs w:val="28"/>
              </w:rPr>
              <w:t>т</w:t>
            </w:r>
            <w:r w:rsidRPr="00021D48">
              <w:rPr>
                <w:szCs w:val="28"/>
              </w:rPr>
              <w:t>но</w:t>
            </w:r>
          </w:p>
        </w:tc>
        <w:tc>
          <w:tcPr>
            <w:tcW w:w="1858" w:type="dxa"/>
          </w:tcPr>
          <w:p w:rsidR="005347D7" w:rsidRPr="00021D48" w:rsidRDefault="005347D7" w:rsidP="005347D7">
            <w:pPr>
              <w:autoSpaceDE w:val="0"/>
              <w:rPr>
                <w:szCs w:val="28"/>
              </w:rPr>
            </w:pPr>
            <w:r w:rsidRPr="00021D48">
              <w:rPr>
                <w:szCs w:val="28"/>
              </w:rPr>
              <w:t>принятие п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становления администр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ции Ипато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ского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ципального района Ста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ропольского края о пр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доставлении земельного участка за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вителю в собстве</w:t>
            </w:r>
            <w:r w:rsidRPr="00021D48">
              <w:rPr>
                <w:szCs w:val="28"/>
              </w:rPr>
              <w:t>н</w:t>
            </w:r>
            <w:r w:rsidRPr="00021D48">
              <w:rPr>
                <w:szCs w:val="28"/>
              </w:rPr>
              <w:t>ность бе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платно или в аренду</w:t>
            </w:r>
          </w:p>
          <w:p w:rsidR="005347D7" w:rsidRPr="00021D48" w:rsidRDefault="005347D7" w:rsidP="005347D7">
            <w:pPr>
              <w:rPr>
                <w:szCs w:val="28"/>
              </w:rPr>
            </w:pPr>
          </w:p>
        </w:tc>
        <w:tc>
          <w:tcPr>
            <w:tcW w:w="1310" w:type="dxa"/>
          </w:tcPr>
          <w:p w:rsidR="005347D7" w:rsidRPr="00021D48" w:rsidRDefault="005347D7" w:rsidP="005347D7">
            <w:pPr>
              <w:ind w:right="-112"/>
              <w:rPr>
                <w:bCs/>
                <w:szCs w:val="28"/>
              </w:rPr>
            </w:pPr>
            <w:r w:rsidRPr="00021D48">
              <w:rPr>
                <w:bCs/>
                <w:szCs w:val="28"/>
              </w:rPr>
              <w:t>Отдел имущес</w:t>
            </w:r>
            <w:r w:rsidRPr="00021D48">
              <w:rPr>
                <w:bCs/>
                <w:szCs w:val="28"/>
              </w:rPr>
              <w:t>т</w:t>
            </w:r>
            <w:r w:rsidRPr="00021D48">
              <w:rPr>
                <w:bCs/>
                <w:szCs w:val="28"/>
              </w:rPr>
              <w:t>венных и земел</w:t>
            </w:r>
            <w:r w:rsidRPr="00021D48">
              <w:rPr>
                <w:bCs/>
                <w:szCs w:val="28"/>
              </w:rPr>
              <w:t>ь</w:t>
            </w:r>
            <w:r w:rsidRPr="00021D48">
              <w:rPr>
                <w:bCs/>
                <w:szCs w:val="28"/>
              </w:rPr>
              <w:t>ных о</w:t>
            </w:r>
            <w:r w:rsidRPr="00021D48">
              <w:rPr>
                <w:bCs/>
                <w:szCs w:val="28"/>
              </w:rPr>
              <w:t>т</w:t>
            </w:r>
            <w:r w:rsidRPr="00021D48">
              <w:rPr>
                <w:bCs/>
                <w:szCs w:val="28"/>
              </w:rPr>
              <w:t>ношений админ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страции Ипато</w:t>
            </w:r>
            <w:r w:rsidRPr="00021D48">
              <w:rPr>
                <w:bCs/>
                <w:szCs w:val="28"/>
              </w:rPr>
              <w:t>в</w:t>
            </w:r>
            <w:r w:rsidRPr="00021D48">
              <w:rPr>
                <w:bCs/>
                <w:szCs w:val="28"/>
              </w:rPr>
              <w:t>ского м</w:t>
            </w:r>
            <w:r w:rsidRPr="00021D48">
              <w:rPr>
                <w:bCs/>
                <w:szCs w:val="28"/>
              </w:rPr>
              <w:t>у</w:t>
            </w:r>
            <w:r w:rsidRPr="00021D48">
              <w:rPr>
                <w:bCs/>
                <w:szCs w:val="28"/>
              </w:rPr>
              <w:t>ниц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пального района Ставр</w:t>
            </w:r>
            <w:r w:rsidRPr="00021D48">
              <w:rPr>
                <w:bCs/>
                <w:szCs w:val="28"/>
              </w:rPr>
              <w:t>о</w:t>
            </w:r>
            <w:r w:rsidRPr="00021D48">
              <w:rPr>
                <w:bCs/>
                <w:szCs w:val="28"/>
              </w:rPr>
              <w:t>польск</w:t>
            </w:r>
            <w:r w:rsidRPr="00021D48">
              <w:rPr>
                <w:bCs/>
                <w:szCs w:val="28"/>
              </w:rPr>
              <w:t>о</w:t>
            </w:r>
            <w:r w:rsidRPr="00021D48">
              <w:rPr>
                <w:bCs/>
                <w:szCs w:val="28"/>
              </w:rPr>
              <w:t>го края</w:t>
            </w:r>
          </w:p>
        </w:tc>
        <w:tc>
          <w:tcPr>
            <w:tcW w:w="1231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bCs/>
                <w:szCs w:val="28"/>
              </w:rPr>
              <w:t>физич</w:t>
            </w:r>
            <w:r w:rsidRPr="00021D48">
              <w:rPr>
                <w:bCs/>
                <w:szCs w:val="28"/>
              </w:rPr>
              <w:t>е</w:t>
            </w:r>
            <w:r w:rsidRPr="00021D48">
              <w:rPr>
                <w:bCs/>
                <w:szCs w:val="28"/>
              </w:rPr>
              <w:t>ские и юрид</w:t>
            </w:r>
            <w:r w:rsidRPr="00021D48">
              <w:rPr>
                <w:bCs/>
                <w:szCs w:val="28"/>
              </w:rPr>
              <w:t>и</w:t>
            </w:r>
            <w:r w:rsidRPr="00021D48">
              <w:rPr>
                <w:bCs/>
                <w:szCs w:val="28"/>
              </w:rPr>
              <w:t>ческие лица</w:t>
            </w:r>
          </w:p>
        </w:tc>
        <w:tc>
          <w:tcPr>
            <w:tcW w:w="4200" w:type="dxa"/>
          </w:tcPr>
          <w:p w:rsidR="005347D7" w:rsidRPr="00021D48" w:rsidRDefault="005347D7" w:rsidP="005347D7">
            <w:pPr>
              <w:rPr>
                <w:rFonts w:eastAsia="Arial CYR" w:cs="Arial CYR"/>
                <w:szCs w:val="28"/>
              </w:rPr>
            </w:pPr>
            <w:r w:rsidRPr="00021D48">
              <w:rPr>
                <w:szCs w:val="28"/>
              </w:rPr>
              <w:t>Конституция Российской Фед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рации; Земельный кодекс Ро</w:t>
            </w:r>
            <w:r w:rsidRPr="00021D48">
              <w:rPr>
                <w:szCs w:val="28"/>
              </w:rPr>
              <w:t>с</w:t>
            </w:r>
            <w:r w:rsidRPr="00021D48">
              <w:rPr>
                <w:szCs w:val="28"/>
              </w:rPr>
              <w:t>сийской Федерации; Федерал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 xml:space="preserve">ный закон от 25 октября 2001 года № 137-ФЗ «О введении в действие Земельного кодекса Российской Федерации»; </w:t>
            </w:r>
            <w:r w:rsidRPr="00021D48">
              <w:rPr>
                <w:color w:val="000000"/>
                <w:szCs w:val="28"/>
              </w:rPr>
              <w:t>Фед</w:t>
            </w:r>
            <w:r w:rsidRPr="00021D48">
              <w:rPr>
                <w:color w:val="000000"/>
                <w:szCs w:val="28"/>
              </w:rPr>
              <w:t>е</w:t>
            </w:r>
            <w:r w:rsidRPr="00021D48">
              <w:rPr>
                <w:color w:val="000000"/>
                <w:szCs w:val="28"/>
              </w:rPr>
              <w:t xml:space="preserve">ральный закон от 02 мая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021D48">
                <w:rPr>
                  <w:color w:val="000000"/>
                  <w:szCs w:val="28"/>
                </w:rPr>
                <w:t>2006 г</w:t>
              </w:r>
            </w:smartTag>
            <w:r w:rsidRPr="00021D48">
              <w:rPr>
                <w:color w:val="000000"/>
                <w:szCs w:val="28"/>
              </w:rPr>
              <w:t>. № 59-ФЗ «О порядке рассмотр</w:t>
            </w:r>
            <w:r w:rsidRPr="00021D48">
              <w:rPr>
                <w:color w:val="000000"/>
                <w:szCs w:val="28"/>
              </w:rPr>
              <w:t>е</w:t>
            </w:r>
            <w:r w:rsidRPr="00021D48">
              <w:rPr>
                <w:color w:val="000000"/>
                <w:szCs w:val="28"/>
              </w:rPr>
              <w:t>ния обращений граждан Росси</w:t>
            </w:r>
            <w:r w:rsidRPr="00021D48">
              <w:rPr>
                <w:color w:val="000000"/>
                <w:szCs w:val="28"/>
              </w:rPr>
              <w:t>й</w:t>
            </w:r>
            <w:r w:rsidRPr="00021D48">
              <w:rPr>
                <w:color w:val="000000"/>
                <w:szCs w:val="28"/>
              </w:rPr>
              <w:t xml:space="preserve">ской Федерации»; </w:t>
            </w:r>
            <w:r w:rsidRPr="00021D48">
              <w:rPr>
                <w:szCs w:val="28"/>
              </w:rPr>
              <w:t>Закон Ста</w:t>
            </w:r>
            <w:r w:rsidRPr="00021D48">
              <w:rPr>
                <w:szCs w:val="28"/>
              </w:rPr>
              <w:t>в</w:t>
            </w:r>
            <w:r w:rsidRPr="00021D48">
              <w:rPr>
                <w:szCs w:val="28"/>
              </w:rPr>
              <w:t>ропольского края № 21-кз от 12.04.2010 года «О некоторых вопросах регулирования земел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ных отношений, внесении изм</w:t>
            </w:r>
            <w:r w:rsidRPr="00021D48">
              <w:rPr>
                <w:szCs w:val="28"/>
              </w:rPr>
              <w:t>е</w:t>
            </w:r>
            <w:r w:rsidRPr="00021D48">
              <w:rPr>
                <w:szCs w:val="28"/>
              </w:rPr>
              <w:t>нений в отдельные законод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тельные актами Ставропольск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го края и признании утративш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lastRenderedPageBreak/>
              <w:t>ми силу некоторых законод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тельных актов Ставропольского края»</w:t>
            </w:r>
            <w:r w:rsidRPr="00021D48">
              <w:rPr>
                <w:rFonts w:eastAsia="Arial CYR" w:cs="Arial CYR"/>
                <w:szCs w:val="28"/>
              </w:rPr>
              <w:t>;</w:t>
            </w:r>
          </w:p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color w:val="000000"/>
                <w:szCs w:val="28"/>
              </w:rPr>
              <w:t xml:space="preserve">Закон Ставропольского края от 12 ноября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021D48">
                <w:rPr>
                  <w:color w:val="000000"/>
                  <w:szCs w:val="28"/>
                </w:rPr>
                <w:t>2008 г</w:t>
              </w:r>
            </w:smartTag>
            <w:r w:rsidRPr="00021D48">
              <w:rPr>
                <w:color w:val="000000"/>
                <w:szCs w:val="28"/>
              </w:rPr>
              <w:t xml:space="preserve">. № 80-кз </w:t>
            </w:r>
            <w:r w:rsidRPr="00021D48">
              <w:rPr>
                <w:szCs w:val="28"/>
              </w:rPr>
              <w:t>«О дополнительных гарантиях пр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ва граждан Российской Федер</w:t>
            </w:r>
            <w:r w:rsidRPr="00021D48">
              <w:rPr>
                <w:szCs w:val="28"/>
              </w:rPr>
              <w:t>а</w:t>
            </w:r>
            <w:r w:rsidRPr="00021D48">
              <w:rPr>
                <w:szCs w:val="28"/>
              </w:rPr>
              <w:t>ции на обращение в Ставропол</w:t>
            </w:r>
            <w:r w:rsidRPr="00021D48">
              <w:rPr>
                <w:szCs w:val="28"/>
              </w:rPr>
              <w:t>ь</w:t>
            </w:r>
            <w:r w:rsidRPr="00021D48">
              <w:rPr>
                <w:szCs w:val="28"/>
              </w:rPr>
              <w:t>ском крае»; Устав Ипатовского муниципального района Ставр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польского края</w:t>
            </w:r>
          </w:p>
        </w:tc>
        <w:tc>
          <w:tcPr>
            <w:tcW w:w="1723" w:type="dxa"/>
          </w:tcPr>
          <w:p w:rsidR="005347D7" w:rsidRPr="00021D48" w:rsidRDefault="005347D7" w:rsidP="005347D7">
            <w:pPr>
              <w:rPr>
                <w:szCs w:val="28"/>
              </w:rPr>
            </w:pPr>
            <w:r w:rsidRPr="00021D48">
              <w:rPr>
                <w:szCs w:val="28"/>
              </w:rPr>
              <w:lastRenderedPageBreak/>
              <w:t>Владение, пользование и распор</w:t>
            </w:r>
            <w:r w:rsidRPr="00021D48">
              <w:rPr>
                <w:szCs w:val="28"/>
              </w:rPr>
              <w:t>я</w:t>
            </w:r>
            <w:r w:rsidRPr="00021D48">
              <w:rPr>
                <w:szCs w:val="28"/>
              </w:rPr>
              <w:t>жение им</w:t>
            </w:r>
            <w:r w:rsidRPr="00021D48">
              <w:rPr>
                <w:szCs w:val="28"/>
              </w:rPr>
              <w:t>у</w:t>
            </w:r>
            <w:r w:rsidRPr="00021D48">
              <w:rPr>
                <w:szCs w:val="28"/>
              </w:rPr>
              <w:t>ществом, находящи</w:t>
            </w:r>
            <w:r w:rsidRPr="00021D48">
              <w:rPr>
                <w:szCs w:val="28"/>
              </w:rPr>
              <w:t>м</w:t>
            </w:r>
            <w:r w:rsidRPr="00021D48">
              <w:rPr>
                <w:szCs w:val="28"/>
              </w:rPr>
              <w:t>ся в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ципальной собственн</w:t>
            </w:r>
            <w:r w:rsidRPr="00021D48">
              <w:rPr>
                <w:szCs w:val="28"/>
              </w:rPr>
              <w:t>о</w:t>
            </w:r>
            <w:r w:rsidRPr="00021D48">
              <w:rPr>
                <w:szCs w:val="28"/>
              </w:rPr>
              <w:t>сти мун</w:t>
            </w:r>
            <w:r w:rsidRPr="00021D48">
              <w:rPr>
                <w:szCs w:val="28"/>
              </w:rPr>
              <w:t>и</w:t>
            </w:r>
            <w:r w:rsidRPr="00021D48">
              <w:rPr>
                <w:szCs w:val="28"/>
              </w:rPr>
              <w:t>ципального района</w:t>
            </w:r>
          </w:p>
        </w:tc>
      </w:tr>
    </w:tbl>
    <w:p w:rsidR="005347D7" w:rsidRPr="00021D48" w:rsidRDefault="005347D7" w:rsidP="005347D7">
      <w:pPr>
        <w:pStyle w:val="a3"/>
        <w:rPr>
          <w:szCs w:val="28"/>
        </w:rPr>
      </w:pPr>
    </w:p>
    <w:p w:rsidR="00C94597" w:rsidRDefault="00C94597" w:rsidP="00C94597"/>
    <w:p w:rsidR="00C94597" w:rsidRDefault="00C94597" w:rsidP="00C94597"/>
    <w:p w:rsidR="00C94597" w:rsidRDefault="00DB2E1A" w:rsidP="00C94597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3.35pt;margin-top:11.6pt;width:378.7pt;height:0;z-index:251658240" o:connectortype="straight"/>
        </w:pict>
      </w:r>
    </w:p>
    <w:sectPr w:rsidR="00C94597" w:rsidSect="000C446D">
      <w:footerReference w:type="default" r:id="rId7"/>
      <w:pgSz w:w="16838" w:h="11906" w:orient="landscape"/>
      <w:pgMar w:top="567" w:right="678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A95" w:rsidRDefault="008B1A95" w:rsidP="00021D48">
      <w:r>
        <w:separator/>
      </w:r>
    </w:p>
  </w:endnote>
  <w:endnote w:type="continuationSeparator" w:id="0">
    <w:p w:rsidR="008B1A95" w:rsidRDefault="008B1A95" w:rsidP="00021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7501"/>
      <w:docPartObj>
        <w:docPartGallery w:val="Page Numbers (Bottom of Page)"/>
        <w:docPartUnique/>
      </w:docPartObj>
    </w:sdtPr>
    <w:sdtContent>
      <w:p w:rsidR="00021D48" w:rsidRDefault="00DB2E1A">
        <w:pPr>
          <w:pStyle w:val="a7"/>
          <w:jc w:val="right"/>
        </w:pPr>
        <w:fldSimple w:instr=" PAGE   \* MERGEFORMAT ">
          <w:r w:rsidR="00187CC5">
            <w:rPr>
              <w:noProof/>
            </w:rPr>
            <w:t>1</w:t>
          </w:r>
        </w:fldSimple>
      </w:p>
    </w:sdtContent>
  </w:sdt>
  <w:p w:rsidR="00021D48" w:rsidRDefault="00021D4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A95" w:rsidRDefault="008B1A95" w:rsidP="00021D48">
      <w:r>
        <w:separator/>
      </w:r>
    </w:p>
  </w:footnote>
  <w:footnote w:type="continuationSeparator" w:id="0">
    <w:p w:rsidR="008B1A95" w:rsidRDefault="008B1A95" w:rsidP="00021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E5CCA"/>
    <w:multiLevelType w:val="hybridMultilevel"/>
    <w:tmpl w:val="195C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46D"/>
    <w:rsid w:val="00012556"/>
    <w:rsid w:val="00021D48"/>
    <w:rsid w:val="00093196"/>
    <w:rsid w:val="000C446D"/>
    <w:rsid w:val="00187CC5"/>
    <w:rsid w:val="00257A65"/>
    <w:rsid w:val="00476216"/>
    <w:rsid w:val="005347D7"/>
    <w:rsid w:val="005944B6"/>
    <w:rsid w:val="008B1A95"/>
    <w:rsid w:val="00A84C2E"/>
    <w:rsid w:val="00C94597"/>
    <w:rsid w:val="00D625BB"/>
    <w:rsid w:val="00DB2E1A"/>
    <w:rsid w:val="00F4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446D"/>
    <w:pPr>
      <w:ind w:left="720"/>
      <w:contextualSpacing/>
    </w:pPr>
  </w:style>
  <w:style w:type="paragraph" w:styleId="a4">
    <w:name w:val="Block Text"/>
    <w:basedOn w:val="a"/>
    <w:semiHidden/>
    <w:rsid w:val="00257A65"/>
    <w:pPr>
      <w:tabs>
        <w:tab w:val="left" w:pos="1078"/>
      </w:tabs>
      <w:ind w:left="-42" w:right="-17"/>
    </w:pPr>
    <w:rPr>
      <w:rFonts w:eastAsia="Times New Roman" w:cs="Times New Roman"/>
      <w:sz w:val="20"/>
      <w:szCs w:val="28"/>
      <w:lang w:eastAsia="ru-RU"/>
    </w:rPr>
  </w:style>
  <w:style w:type="paragraph" w:customStyle="1" w:styleId="text3cl">
    <w:name w:val="text3cl"/>
    <w:basedOn w:val="a"/>
    <w:rsid w:val="00257A65"/>
    <w:pPr>
      <w:spacing w:before="144" w:after="288"/>
      <w:jc w:val="left"/>
    </w:pPr>
    <w:rPr>
      <w:rFonts w:eastAsia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21D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21D48"/>
  </w:style>
  <w:style w:type="paragraph" w:styleId="a7">
    <w:name w:val="footer"/>
    <w:basedOn w:val="a"/>
    <w:link w:val="a8"/>
    <w:uiPriority w:val="99"/>
    <w:unhideWhenUsed/>
    <w:rsid w:val="00021D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1D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eco-time</dc:creator>
  <cp:keywords/>
  <dc:description/>
  <cp:lastModifiedBy>user</cp:lastModifiedBy>
  <cp:revision>5</cp:revision>
  <cp:lastPrinted>2011-12-07T10:30:00Z</cp:lastPrinted>
  <dcterms:created xsi:type="dcterms:W3CDTF">2011-11-24T12:46:00Z</dcterms:created>
  <dcterms:modified xsi:type="dcterms:W3CDTF">2011-12-07T10:31:00Z</dcterms:modified>
</cp:coreProperties>
</file>